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:rsidR="00F57F02" w:rsidRPr="00CE1A9A" w:rsidRDefault="00F57F02" w:rsidP="00D24877">
      <w:pPr>
        <w:pStyle w:val="a9"/>
        <w:ind w:firstLine="567"/>
        <w:contextualSpacing/>
        <w:rPr>
          <w:lang w:val="bg-BG"/>
        </w:rPr>
      </w:pPr>
      <w:r w:rsidRPr="00CE1A9A">
        <w:rPr>
          <w:lang w:val="bg-BG"/>
        </w:rPr>
        <w:t xml:space="preserve">Д О Г О В О Р </w:t>
      </w:r>
    </w:p>
    <w:p w:rsidR="00D70B4E" w:rsidRPr="00CE1A9A" w:rsidRDefault="00D70B4E" w:rsidP="00D24877">
      <w:pPr>
        <w:pStyle w:val="aa"/>
        <w:spacing w:before="0" w:after="0"/>
        <w:contextualSpacing/>
        <w:rPr>
          <w:lang w:val="bg-BG"/>
        </w:rPr>
      </w:pPr>
    </w:p>
    <w:p w:rsidR="00F57F02" w:rsidRPr="00CE1A9A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133383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D70B4E" w:rsidRPr="00CE1A9A" w:rsidRDefault="00D70B4E" w:rsidP="00D24877">
      <w:pPr>
        <w:pStyle w:val="a4"/>
        <w:contextualSpacing/>
      </w:pPr>
    </w:p>
    <w:p w:rsidR="00D24877" w:rsidRPr="00CE1A9A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1A7BFE">
        <w:rPr>
          <w:rStyle w:val="BodytextBold"/>
          <w:sz w:val="24"/>
          <w:szCs w:val="24"/>
          <w:lang w:val="bg-BG"/>
        </w:rPr>
        <w:t>П</w:t>
      </w:r>
      <w:r w:rsidR="00F8776D" w:rsidRPr="00CE1A9A">
        <w:rPr>
          <w:rStyle w:val="BodytextBold"/>
          <w:sz w:val="24"/>
          <w:szCs w:val="24"/>
        </w:rPr>
        <w:t>родажба на прогнозни количества стояща дървесина на корен от държавни горски територии в територи</w:t>
      </w:r>
      <w:r w:rsidR="00D24877" w:rsidRPr="00CE1A9A">
        <w:rPr>
          <w:rStyle w:val="BodytextBold"/>
          <w:sz w:val="24"/>
          <w:szCs w:val="24"/>
        </w:rPr>
        <w:t xml:space="preserve">алния обхват на действие на ТП </w:t>
      </w:r>
      <w:r w:rsidR="00F8776D" w:rsidRPr="00CE1A9A">
        <w:rPr>
          <w:rStyle w:val="BodytextBold"/>
          <w:sz w:val="24"/>
          <w:szCs w:val="24"/>
        </w:rPr>
        <w:t xml:space="preserve">ДГС </w:t>
      </w:r>
      <w:r w:rsidR="00D24877" w:rsidRPr="00CE1A9A">
        <w:rPr>
          <w:rStyle w:val="BodytextBold"/>
          <w:sz w:val="24"/>
          <w:szCs w:val="24"/>
          <w:lang w:val="bg-BG"/>
        </w:rPr>
        <w:t>„Преслав</w:t>
      </w:r>
      <w:r w:rsidR="00F8776D" w:rsidRPr="00CE1A9A">
        <w:rPr>
          <w:rStyle w:val="BodytextBold"/>
          <w:sz w:val="24"/>
          <w:szCs w:val="24"/>
        </w:rPr>
        <w:t>",</w:t>
      </w:r>
    </w:p>
    <w:p w:rsidR="005023AE" w:rsidRPr="00CE1A9A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CE1A9A">
        <w:rPr>
          <w:rStyle w:val="BodytextBold"/>
          <w:sz w:val="24"/>
          <w:szCs w:val="24"/>
        </w:rPr>
        <w:t xml:space="preserve"> от </w:t>
      </w:r>
      <w:r w:rsidRPr="0043333C">
        <w:rPr>
          <w:b/>
          <w:sz w:val="24"/>
          <w:szCs w:val="24"/>
          <w:highlight w:val="yellow"/>
        </w:rPr>
        <w:t>Обект</w:t>
      </w:r>
      <w:r w:rsidRPr="0043333C">
        <w:rPr>
          <w:sz w:val="24"/>
          <w:szCs w:val="24"/>
          <w:highlight w:val="yellow"/>
        </w:rPr>
        <w:t xml:space="preserve"> </w:t>
      </w:r>
      <w:r w:rsidRPr="0043333C">
        <w:rPr>
          <w:b/>
          <w:sz w:val="24"/>
          <w:szCs w:val="24"/>
          <w:highlight w:val="yellow"/>
        </w:rPr>
        <w:t xml:space="preserve">№ </w:t>
      </w:r>
      <w:r w:rsidR="00D24877" w:rsidRPr="0043333C">
        <w:rPr>
          <w:b/>
          <w:sz w:val="24"/>
          <w:szCs w:val="24"/>
          <w:highlight w:val="yellow"/>
          <w:lang w:val="bg-BG"/>
        </w:rPr>
        <w:t>6</w:t>
      </w:r>
      <w:r w:rsidR="00BA0DF9" w:rsidRPr="0043333C">
        <w:rPr>
          <w:b/>
          <w:sz w:val="24"/>
          <w:szCs w:val="24"/>
          <w:highlight w:val="yellow"/>
        </w:rPr>
        <w:t>-</w:t>
      </w:r>
      <w:r w:rsidR="003073CB">
        <w:rPr>
          <w:b/>
          <w:sz w:val="24"/>
          <w:szCs w:val="24"/>
          <w:highlight w:val="yellow"/>
          <w:lang w:val="bg-BG"/>
        </w:rPr>
        <w:t>1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Pr="00CE1A9A">
        <w:rPr>
          <w:b/>
          <w:sz w:val="24"/>
          <w:szCs w:val="24"/>
        </w:rPr>
        <w:t xml:space="preserve"> отдели /подотдели: </w:t>
      </w:r>
      <w:r w:rsidR="008A5191">
        <w:rPr>
          <w:b/>
          <w:sz w:val="24"/>
          <w:szCs w:val="24"/>
          <w:highlight w:val="yellow"/>
          <w:lang w:val="bg-BG"/>
        </w:rPr>
        <w:t>21 „м</w:t>
      </w:r>
      <w:r w:rsidR="003073CB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2</w:t>
      </w:r>
      <w:r w:rsidR="003073CB" w:rsidRPr="000902B4">
        <w:rPr>
          <w:b/>
          <w:sz w:val="24"/>
          <w:szCs w:val="24"/>
          <w:highlight w:val="yellow"/>
          <w:lang w:val="bg-BG"/>
        </w:rPr>
        <w:t>1 „</w:t>
      </w:r>
      <w:r w:rsidR="008A5191">
        <w:rPr>
          <w:b/>
          <w:sz w:val="24"/>
          <w:szCs w:val="24"/>
          <w:highlight w:val="yellow"/>
          <w:lang w:val="bg-BG"/>
        </w:rPr>
        <w:t>н</w:t>
      </w:r>
      <w:r w:rsidR="003073CB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55</w:t>
      </w:r>
      <w:r w:rsidR="000902B4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8A5191">
        <w:rPr>
          <w:b/>
          <w:sz w:val="24"/>
          <w:szCs w:val="24"/>
          <w:highlight w:val="yellow"/>
          <w:lang w:val="bg-BG"/>
        </w:rPr>
        <w:t>р</w:t>
      </w:r>
      <w:r w:rsidR="000902B4" w:rsidRPr="000902B4">
        <w:rPr>
          <w:b/>
          <w:sz w:val="24"/>
          <w:szCs w:val="24"/>
          <w:highlight w:val="yellow"/>
          <w:lang w:val="bg-BG"/>
        </w:rPr>
        <w:t>”</w:t>
      </w:r>
      <w:r w:rsidR="00D24877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8A5191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 xml:space="preserve"> г.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E95993" w:rsidRPr="00CE1A9A" w:rsidRDefault="00133383" w:rsidP="00E95993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       </w:t>
      </w:r>
      <w:r w:rsidR="00E95993" w:rsidRPr="00CE1A9A">
        <w:rPr>
          <w:sz w:val="24"/>
          <w:szCs w:val="24"/>
        </w:rPr>
        <w:t>Днес,............... 202</w:t>
      </w:r>
      <w:r>
        <w:rPr>
          <w:sz w:val="24"/>
          <w:szCs w:val="24"/>
          <w:lang w:val="bg-BG"/>
        </w:rPr>
        <w:t>5</w:t>
      </w:r>
      <w:r w:rsidR="00E95993" w:rsidRPr="00CE1A9A">
        <w:rPr>
          <w:sz w:val="24"/>
          <w:szCs w:val="24"/>
        </w:rPr>
        <w:t xml:space="preserve"> г. в гр. Велики Преслав се сключи настоящият договор между: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E95993" w:rsidRPr="00CE1A9A" w:rsidRDefault="00E95993" w:rsidP="00E95993">
      <w:pPr>
        <w:ind w:firstLine="720"/>
        <w:jc w:val="both"/>
        <w:rPr>
          <w:sz w:val="24"/>
          <w:szCs w:val="24"/>
        </w:rPr>
      </w:pPr>
      <w:r w:rsidRPr="00CE1A9A">
        <w:rPr>
          <w:sz w:val="24"/>
          <w:szCs w:val="24"/>
        </w:rPr>
        <w:t xml:space="preserve">1. </w:t>
      </w:r>
      <w:r w:rsidRPr="00CE1A9A">
        <w:rPr>
          <w:b/>
          <w:sz w:val="24"/>
          <w:szCs w:val="24"/>
        </w:rPr>
        <w:t xml:space="preserve">ТП ДГС „Преслав“, </w:t>
      </w:r>
      <w:r w:rsidRPr="00CE1A9A">
        <w:rPr>
          <w:sz w:val="24"/>
          <w:szCs w:val="24"/>
          <w:lang w:val="ru-RU"/>
        </w:rPr>
        <w:t>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>, БУЛСТАТ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ru-RU"/>
        </w:rPr>
        <w:t>201617412</w:t>
      </w:r>
      <w:r w:rsidRPr="00CE1A9A">
        <w:rPr>
          <w:sz w:val="24"/>
          <w:szCs w:val="24"/>
        </w:rPr>
        <w:t>0023</w:t>
      </w:r>
      <w:r w:rsidRPr="00CE1A9A">
        <w:rPr>
          <w:sz w:val="24"/>
          <w:szCs w:val="24"/>
          <w:lang w:val="ru-RU"/>
        </w:rPr>
        <w:t xml:space="preserve">, ЕИК по ДДС </w:t>
      </w:r>
      <w:r w:rsidRPr="00CE1A9A">
        <w:rPr>
          <w:sz w:val="24"/>
          <w:szCs w:val="24"/>
        </w:rPr>
        <w:t>BG</w:t>
      </w:r>
      <w:r w:rsidRPr="00CE1A9A">
        <w:rPr>
          <w:sz w:val="24"/>
          <w:szCs w:val="24"/>
          <w:lang w:val="ru-RU"/>
        </w:rPr>
        <w:t xml:space="preserve"> 201617412, със седалище и адрес на управление: 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 xml:space="preserve">, ул. </w:t>
      </w:r>
      <w:r w:rsidRPr="00CE1A9A">
        <w:rPr>
          <w:sz w:val="24"/>
          <w:szCs w:val="24"/>
        </w:rPr>
        <w:t>„Симеон Велики “</w:t>
      </w:r>
      <w:r w:rsidRPr="00CE1A9A">
        <w:rPr>
          <w:sz w:val="24"/>
          <w:szCs w:val="24"/>
          <w:lang w:val="ru-RU"/>
        </w:rPr>
        <w:t xml:space="preserve">, № </w:t>
      </w:r>
      <w:r w:rsidRPr="00CE1A9A">
        <w:rPr>
          <w:sz w:val="24"/>
          <w:szCs w:val="24"/>
        </w:rPr>
        <w:t>10</w:t>
      </w:r>
      <w:r w:rsidRPr="00CE1A9A">
        <w:rPr>
          <w:sz w:val="24"/>
          <w:szCs w:val="24"/>
          <w:lang w:val="ru-RU"/>
        </w:rPr>
        <w:t>, представлявано от  инж</w:t>
      </w:r>
      <w:r w:rsidRPr="00CE1A9A">
        <w:rPr>
          <w:sz w:val="24"/>
          <w:szCs w:val="24"/>
        </w:rPr>
        <w:t xml:space="preserve">. ……………. - в качеството му на директор, и …………………… – ръководител счетоводен отдел, наричано по-долу за краткост </w:t>
      </w:r>
      <w:r w:rsidRPr="00CE1A9A">
        <w:rPr>
          <w:b/>
          <w:sz w:val="24"/>
          <w:szCs w:val="24"/>
        </w:rPr>
        <w:t>ПРОДАВАЧ</w:t>
      </w:r>
      <w:r w:rsidRPr="00CE1A9A">
        <w:rPr>
          <w:sz w:val="24"/>
          <w:szCs w:val="24"/>
        </w:rPr>
        <w:t>, от една страна</w:t>
      </w:r>
    </w:p>
    <w:p w:rsidR="00E95993" w:rsidRPr="00CE1A9A" w:rsidRDefault="00E95993" w:rsidP="00E95993">
      <w:pPr>
        <w:pStyle w:val="a4"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szCs w:val="24"/>
        </w:rPr>
        <w:t>и</w:t>
      </w:r>
    </w:p>
    <w:p w:rsidR="00E95993" w:rsidRPr="00CE1A9A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CE1A9A">
        <w:rPr>
          <w:rFonts w:ascii="Times New Roman" w:hAnsi="Times New Roman"/>
          <w:sz w:val="24"/>
          <w:szCs w:val="24"/>
        </w:rPr>
        <w:t xml:space="preserve">2. </w:t>
      </w:r>
      <w:r w:rsidRPr="00CE1A9A">
        <w:rPr>
          <w:rFonts w:ascii="Times New Roman" w:hAnsi="Times New Roman"/>
          <w:b/>
          <w:sz w:val="24"/>
          <w:szCs w:val="24"/>
        </w:rPr>
        <w:t>„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CE1A9A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CE1A9A">
        <w:rPr>
          <w:rFonts w:ascii="Times New Roman" w:hAnsi="Times New Roman"/>
          <w:b/>
          <w:sz w:val="24"/>
          <w:szCs w:val="24"/>
        </w:rPr>
        <w:t>,</w:t>
      </w:r>
      <w:r w:rsidRPr="00CE1A9A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CE1A9A">
        <w:rPr>
          <w:rFonts w:ascii="Times New Roman" w:hAnsi="Times New Roman"/>
          <w:sz w:val="24"/>
          <w:szCs w:val="24"/>
          <w:lang w:val="en-US"/>
        </w:rPr>
        <w:t>……………</w:t>
      </w:r>
      <w:r w:rsidRPr="00CE1A9A">
        <w:rPr>
          <w:rFonts w:ascii="Times New Roman" w:hAnsi="Times New Roman"/>
          <w:sz w:val="24"/>
          <w:szCs w:val="24"/>
        </w:rPr>
        <w:t xml:space="preserve">” № </w:t>
      </w:r>
      <w:r w:rsidRPr="00CE1A9A">
        <w:rPr>
          <w:rFonts w:ascii="Times New Roman" w:hAnsi="Times New Roman"/>
          <w:sz w:val="24"/>
          <w:szCs w:val="24"/>
          <w:lang w:val="ru-RU"/>
        </w:rPr>
        <w:t>…</w:t>
      </w:r>
      <w:r w:rsidRPr="00CE1A9A">
        <w:rPr>
          <w:rFonts w:ascii="Times New Roman" w:hAnsi="Times New Roman"/>
          <w:sz w:val="24"/>
          <w:szCs w:val="24"/>
        </w:rPr>
        <w:t xml:space="preserve">, гр. …………..,  регистрирано в Търговския регистър към АВ – гр. ……….., с ЕИК: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……………..</w:t>
      </w:r>
      <w:r w:rsidRPr="00CE1A9A">
        <w:rPr>
          <w:rFonts w:ascii="Times New Roman" w:hAnsi="Times New Roman"/>
          <w:sz w:val="24"/>
          <w:szCs w:val="24"/>
        </w:rPr>
        <w:t>,</w:t>
      </w:r>
      <w:r w:rsidRPr="00CE1A9A">
        <w:rPr>
          <w:rFonts w:ascii="Times New Roman" w:hAnsi="Times New Roman"/>
          <w:b/>
          <w:sz w:val="24"/>
          <w:szCs w:val="24"/>
        </w:rPr>
        <w:t xml:space="preserve"> </w:t>
      </w:r>
      <w:r w:rsidRPr="00CE1A9A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CE1A9A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CE1A9A">
        <w:rPr>
          <w:rFonts w:ascii="Times New Roman" w:hAnsi="Times New Roman"/>
          <w:b/>
          <w:sz w:val="24"/>
          <w:szCs w:val="24"/>
        </w:rPr>
        <w:t>КУПУВАЧ</w:t>
      </w:r>
      <w:r w:rsidRPr="00CE1A9A">
        <w:rPr>
          <w:rFonts w:ascii="Times New Roman" w:hAnsi="Times New Roman"/>
          <w:sz w:val="24"/>
          <w:szCs w:val="24"/>
        </w:rPr>
        <w:t>, от друга страна, за следното: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F8776D" w:rsidRPr="00CE1A9A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:rsidR="005023AE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1.1.</w:t>
      </w:r>
      <w:r w:rsidRPr="00CE1A9A">
        <w:rPr>
          <w:sz w:val="24"/>
          <w:szCs w:val="24"/>
          <w:lang w:val="bg-BG"/>
        </w:rPr>
        <w:t xml:space="preserve"> </w:t>
      </w:r>
      <w:r w:rsidR="005023AE" w:rsidRPr="00CE1A9A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CE1A9A">
        <w:rPr>
          <w:sz w:val="24"/>
          <w:szCs w:val="24"/>
          <w:lang w:val="bg-BG"/>
        </w:rPr>
        <w:t>чл.</w:t>
      </w:r>
      <w:r w:rsidR="006E1E22" w:rsidRPr="00CE1A9A">
        <w:rPr>
          <w:sz w:val="24"/>
          <w:szCs w:val="24"/>
        </w:rPr>
        <w:t xml:space="preserve"> </w:t>
      </w:r>
      <w:r w:rsidR="00AD633E" w:rsidRPr="00CE1A9A">
        <w:rPr>
          <w:sz w:val="24"/>
          <w:szCs w:val="24"/>
          <w:lang w:val="bg-BG"/>
        </w:rPr>
        <w:t>7</w:t>
      </w:r>
      <w:r w:rsidR="00AF0646" w:rsidRPr="00CE1A9A">
        <w:rPr>
          <w:sz w:val="24"/>
          <w:szCs w:val="24"/>
        </w:rPr>
        <w:t>4e</w:t>
      </w:r>
      <w:r w:rsidR="00AF0646" w:rsidRPr="00CE1A9A">
        <w:rPr>
          <w:sz w:val="24"/>
          <w:szCs w:val="24"/>
          <w:lang w:val="bg-BG"/>
        </w:rPr>
        <w:t>, ал.</w:t>
      </w:r>
      <w:r w:rsidR="006E1E22" w:rsidRPr="00CE1A9A">
        <w:rPr>
          <w:sz w:val="24"/>
          <w:szCs w:val="24"/>
        </w:rPr>
        <w:t xml:space="preserve"> </w:t>
      </w:r>
      <w:r w:rsidR="00AF0646" w:rsidRPr="00CE1A9A">
        <w:rPr>
          <w:sz w:val="24"/>
          <w:szCs w:val="24"/>
          <w:lang w:val="bg-BG"/>
        </w:rPr>
        <w:t>6</w:t>
      </w:r>
      <w:r w:rsidR="0098748C" w:rsidRPr="00CE1A9A">
        <w:rPr>
          <w:sz w:val="24"/>
          <w:szCs w:val="24"/>
          <w:lang w:val="bg-BG"/>
        </w:rPr>
        <w:t>, вр.</w:t>
      </w:r>
      <w:r w:rsidR="00B537A9" w:rsidRPr="00CE1A9A">
        <w:rPr>
          <w:sz w:val="24"/>
          <w:szCs w:val="24"/>
          <w:lang w:val="bg-BG"/>
        </w:rPr>
        <w:t xml:space="preserve">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35,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49, ал.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1, т.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74, а</w:t>
      </w:r>
      <w:r w:rsidR="006E1E22" w:rsidRPr="00CE1A9A">
        <w:rPr>
          <w:sz w:val="24"/>
          <w:szCs w:val="24"/>
          <w:lang w:val="bg-BG"/>
        </w:rPr>
        <w:t>л</w:t>
      </w:r>
      <w:r w:rsidR="00B537A9" w:rsidRPr="00CE1A9A">
        <w:rPr>
          <w:sz w:val="24"/>
          <w:szCs w:val="24"/>
          <w:lang w:val="bg-BG"/>
        </w:rPr>
        <w:t>. 1, предложение първо и  ал.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2, т.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1</w:t>
      </w:r>
      <w:r w:rsidR="00F8776D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sz w:val="24"/>
          <w:szCs w:val="24"/>
          <w:lang w:val="bg-BG"/>
        </w:rPr>
        <w:t>от</w:t>
      </w:r>
      <w:r w:rsidR="005023AE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573D1B" w:rsidRPr="00CE1A9A">
        <w:rPr>
          <w:bCs/>
          <w:sz w:val="24"/>
          <w:szCs w:val="24"/>
          <w:lang w:val="bg-BG"/>
        </w:rPr>
        <w:t xml:space="preserve"> </w:t>
      </w:r>
      <w:r w:rsidR="005023AE" w:rsidRPr="0043333C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43333C">
        <w:rPr>
          <w:b/>
          <w:sz w:val="24"/>
          <w:szCs w:val="24"/>
          <w:highlight w:val="yellow"/>
          <w:lang w:val="bg-BG"/>
        </w:rPr>
        <w:t>.......</w:t>
      </w:r>
      <w:r w:rsidR="005023AE" w:rsidRPr="0043333C">
        <w:rPr>
          <w:b/>
          <w:sz w:val="24"/>
          <w:szCs w:val="24"/>
          <w:highlight w:val="yellow"/>
          <w:lang w:val="bg-BG"/>
        </w:rPr>
        <w:t>/</w:t>
      </w:r>
      <w:r w:rsidR="003D2C0A" w:rsidRPr="0043333C">
        <w:rPr>
          <w:b/>
          <w:sz w:val="24"/>
          <w:szCs w:val="24"/>
          <w:highlight w:val="yellow"/>
          <w:lang w:val="bg-BG"/>
        </w:rPr>
        <w:t>..........</w:t>
      </w:r>
      <w:r w:rsidR="003E703B" w:rsidRPr="0043333C">
        <w:rPr>
          <w:b/>
          <w:sz w:val="24"/>
          <w:szCs w:val="24"/>
          <w:highlight w:val="yellow"/>
          <w:lang w:val="bg-BG"/>
        </w:rPr>
        <w:t>.</w:t>
      </w:r>
      <w:r w:rsidR="005023AE" w:rsidRPr="0043333C">
        <w:rPr>
          <w:b/>
          <w:sz w:val="24"/>
          <w:szCs w:val="24"/>
          <w:highlight w:val="yellow"/>
          <w:lang w:val="bg-BG"/>
        </w:rPr>
        <w:t>.год.</w:t>
      </w:r>
      <w:r w:rsidR="005023AE" w:rsidRPr="00CE1A9A">
        <w:rPr>
          <w:sz w:val="24"/>
          <w:szCs w:val="24"/>
          <w:lang w:val="bg-BG"/>
        </w:rPr>
        <w:t xml:space="preserve"> на Директора на </w:t>
      </w:r>
      <w:r w:rsidR="005023AE" w:rsidRPr="00CE1A9A">
        <w:rPr>
          <w:b/>
          <w:sz w:val="24"/>
          <w:szCs w:val="24"/>
          <w:lang w:val="bg-BG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6E1E22" w:rsidRPr="00CE1A9A">
        <w:rPr>
          <w:sz w:val="24"/>
          <w:szCs w:val="24"/>
          <w:lang w:val="bg-BG"/>
        </w:rPr>
        <w:t xml:space="preserve"> </w:t>
      </w:r>
      <w:r w:rsidR="00583DD0" w:rsidRPr="00CE1A9A">
        <w:rPr>
          <w:sz w:val="24"/>
          <w:szCs w:val="24"/>
          <w:lang w:val="bg-BG"/>
        </w:rPr>
        <w:t>за класиране и определяне на купувач</w:t>
      </w:r>
      <w:r w:rsidR="007D7B04" w:rsidRPr="00CE1A9A">
        <w:rPr>
          <w:sz w:val="24"/>
          <w:szCs w:val="24"/>
          <w:lang w:val="bg-BG"/>
        </w:rPr>
        <w:t>.</w:t>
      </w:r>
    </w:p>
    <w:p w:rsidR="005023AE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1.2.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ПРОДАВАЧЪТ</w:t>
      </w:r>
      <w:r w:rsidRPr="00CE1A9A">
        <w:rPr>
          <w:sz w:val="24"/>
          <w:szCs w:val="24"/>
          <w:lang w:val="bg-BG"/>
        </w:rPr>
        <w:t xml:space="preserve"> </w:t>
      </w:r>
      <w:r w:rsidR="00F34419"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CE1A9A">
        <w:rPr>
          <w:sz w:val="24"/>
          <w:szCs w:val="24"/>
          <w:lang w:val="bg-BG"/>
        </w:rPr>
        <w:t xml:space="preserve">на </w:t>
      </w:r>
      <w:r w:rsidR="00992BF8" w:rsidRPr="00CE1A9A">
        <w:rPr>
          <w:sz w:val="24"/>
          <w:szCs w:val="24"/>
          <w:lang w:val="bg-BG"/>
        </w:rPr>
        <w:t>КУПУВАЧА</w:t>
      </w:r>
      <w:r w:rsidR="004D3B17" w:rsidRPr="00CE1A9A">
        <w:rPr>
          <w:sz w:val="24"/>
          <w:szCs w:val="24"/>
          <w:lang w:val="bg-BG"/>
        </w:rPr>
        <w:t xml:space="preserve"> собствеността върху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 xml:space="preserve">прогнозни </w:t>
      </w:r>
      <w:r w:rsidR="00A30069" w:rsidRPr="00CE1A9A">
        <w:rPr>
          <w:b/>
          <w:sz w:val="24"/>
          <w:szCs w:val="24"/>
          <w:lang w:val="bg-BG"/>
        </w:rPr>
        <w:t xml:space="preserve">количества </w:t>
      </w:r>
      <w:r w:rsidR="0024534E" w:rsidRPr="00CE1A9A">
        <w:rPr>
          <w:b/>
          <w:sz w:val="24"/>
          <w:szCs w:val="24"/>
          <w:lang w:val="bg-BG"/>
        </w:rPr>
        <w:t>стояща</w:t>
      </w:r>
      <w:r w:rsidR="00A30069" w:rsidRPr="00CE1A9A">
        <w:rPr>
          <w:b/>
          <w:sz w:val="24"/>
          <w:szCs w:val="24"/>
          <w:lang w:val="bg-BG"/>
        </w:rPr>
        <w:t xml:space="preserve"> дървесина </w:t>
      </w:r>
      <w:r w:rsidRPr="00CE1A9A">
        <w:rPr>
          <w:b/>
          <w:sz w:val="24"/>
          <w:szCs w:val="24"/>
          <w:lang w:val="bg-BG"/>
        </w:rPr>
        <w:t xml:space="preserve">на корен от </w:t>
      </w:r>
      <w:r w:rsidR="00BB6FE0" w:rsidRPr="00CE1A9A">
        <w:rPr>
          <w:b/>
          <w:sz w:val="24"/>
          <w:szCs w:val="24"/>
        </w:rPr>
        <w:t>Обект</w:t>
      </w:r>
      <w:r w:rsidR="00BB6FE0" w:rsidRPr="00CE1A9A">
        <w:rPr>
          <w:sz w:val="24"/>
          <w:szCs w:val="24"/>
        </w:rPr>
        <w:t xml:space="preserve"> </w:t>
      </w:r>
      <w:r w:rsidR="00BB6FE0" w:rsidRPr="0043333C">
        <w:rPr>
          <w:b/>
          <w:sz w:val="24"/>
          <w:szCs w:val="24"/>
          <w:highlight w:val="yellow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0902B4">
        <w:rPr>
          <w:b/>
          <w:sz w:val="24"/>
          <w:szCs w:val="24"/>
          <w:highlight w:val="yellow"/>
          <w:lang w:val="bg-BG"/>
        </w:rPr>
        <w:t>1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8A5191">
        <w:rPr>
          <w:b/>
          <w:sz w:val="24"/>
          <w:szCs w:val="24"/>
          <w:highlight w:val="yellow"/>
          <w:lang w:val="bg-BG"/>
        </w:rPr>
        <w:t>21 „м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2</w:t>
      </w:r>
      <w:r w:rsidR="008A5191" w:rsidRPr="000902B4">
        <w:rPr>
          <w:b/>
          <w:sz w:val="24"/>
          <w:szCs w:val="24"/>
          <w:highlight w:val="yellow"/>
          <w:lang w:val="bg-BG"/>
        </w:rPr>
        <w:t>1 „</w:t>
      </w:r>
      <w:r w:rsidR="008A5191">
        <w:rPr>
          <w:b/>
          <w:sz w:val="24"/>
          <w:szCs w:val="24"/>
          <w:highlight w:val="yellow"/>
          <w:lang w:val="bg-BG"/>
        </w:rPr>
        <w:t>н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55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8A5191">
        <w:rPr>
          <w:b/>
          <w:sz w:val="24"/>
          <w:szCs w:val="24"/>
          <w:highlight w:val="yellow"/>
          <w:lang w:val="bg-BG"/>
        </w:rPr>
        <w:t>р</w:t>
      </w:r>
      <w:r w:rsidR="008A5191" w:rsidRPr="000902B4">
        <w:rPr>
          <w:b/>
          <w:sz w:val="24"/>
          <w:szCs w:val="24"/>
          <w:highlight w:val="yellow"/>
          <w:lang w:val="bg-BG"/>
        </w:rPr>
        <w:t>”</w:t>
      </w:r>
      <w:r w:rsidR="008A5191">
        <w:rPr>
          <w:b/>
          <w:sz w:val="24"/>
          <w:szCs w:val="24"/>
          <w:lang w:val="bg-BG"/>
        </w:rPr>
        <w:t xml:space="preserve">, </w:t>
      </w:r>
      <w:r w:rsidR="00A30069" w:rsidRPr="00CE1A9A">
        <w:rPr>
          <w:b/>
          <w:sz w:val="24"/>
          <w:szCs w:val="24"/>
          <w:lang w:val="bg-BG"/>
        </w:rPr>
        <w:t xml:space="preserve">от </w:t>
      </w:r>
      <w:r w:rsidR="00252E4A" w:rsidRPr="00CE1A9A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CE1A9A">
        <w:rPr>
          <w:b/>
          <w:sz w:val="24"/>
          <w:szCs w:val="24"/>
          <w:lang w:val="bg-BG"/>
        </w:rPr>
        <w:t>202</w:t>
      </w:r>
      <w:r w:rsidR="00580918">
        <w:rPr>
          <w:b/>
          <w:sz w:val="24"/>
          <w:szCs w:val="24"/>
          <w:lang w:val="bg-BG"/>
        </w:rPr>
        <w:t>6</w:t>
      </w:r>
      <w:r w:rsidR="00A30069" w:rsidRPr="00CE1A9A">
        <w:rPr>
          <w:b/>
          <w:sz w:val="24"/>
          <w:szCs w:val="24"/>
          <w:lang w:val="bg-BG"/>
        </w:rPr>
        <w:t xml:space="preserve"> г. – </w:t>
      </w:r>
      <w:r w:rsidRPr="00CE1A9A">
        <w:rPr>
          <w:b/>
          <w:sz w:val="24"/>
          <w:szCs w:val="24"/>
          <w:lang w:val="bg-BG"/>
        </w:rPr>
        <w:t>Д</w:t>
      </w:r>
      <w:r w:rsidR="00A30069" w:rsidRPr="00CE1A9A">
        <w:rPr>
          <w:b/>
          <w:sz w:val="24"/>
          <w:szCs w:val="24"/>
          <w:lang w:val="bg-BG"/>
        </w:rPr>
        <w:t>ГТ</w:t>
      </w:r>
      <w:r w:rsidR="00824C84" w:rsidRPr="00CE1A9A">
        <w:rPr>
          <w:b/>
          <w:sz w:val="24"/>
          <w:szCs w:val="24"/>
          <w:lang w:val="bg-BG"/>
        </w:rPr>
        <w:t xml:space="preserve"> на 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5023AE" w:rsidRPr="00CE1A9A">
        <w:rPr>
          <w:b/>
          <w:sz w:val="24"/>
          <w:szCs w:val="24"/>
          <w:lang w:val="bg-BG"/>
        </w:rPr>
        <w:t xml:space="preserve"> към </w:t>
      </w:r>
      <w:r w:rsidR="00A30069" w:rsidRPr="00CE1A9A">
        <w:rPr>
          <w:b/>
          <w:sz w:val="24"/>
          <w:szCs w:val="24"/>
          <w:lang w:val="bg-BG"/>
        </w:rPr>
        <w:t>СИДП</w:t>
      </w:r>
      <w:r w:rsidR="005023AE" w:rsidRPr="00CE1A9A">
        <w:rPr>
          <w:b/>
          <w:sz w:val="24"/>
          <w:szCs w:val="24"/>
          <w:lang w:val="bg-BG"/>
        </w:rPr>
        <w:t xml:space="preserve"> ДП – Шумен.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1.3.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КУПУВАЧЪТ</w:t>
      </w:r>
      <w:r w:rsidR="00EE1F63" w:rsidRPr="00CE1A9A">
        <w:rPr>
          <w:sz w:val="24"/>
          <w:szCs w:val="24"/>
          <w:lang w:val="bg-BG"/>
        </w:rPr>
        <w:t xml:space="preserve"> приема и заплаща уговорената</w:t>
      </w:r>
      <w:r w:rsidRPr="00CE1A9A">
        <w:rPr>
          <w:sz w:val="24"/>
          <w:szCs w:val="24"/>
          <w:lang w:val="bg-BG"/>
        </w:rPr>
        <w:t xml:space="preserve"> между стр</w:t>
      </w:r>
      <w:r w:rsidR="00A30069" w:rsidRPr="00CE1A9A">
        <w:rPr>
          <w:sz w:val="24"/>
          <w:szCs w:val="24"/>
          <w:lang w:val="bg-BG"/>
        </w:rPr>
        <w:t>аните цена</w:t>
      </w:r>
      <w:r w:rsidR="00EE1F63" w:rsidRPr="00CE1A9A">
        <w:rPr>
          <w:sz w:val="24"/>
          <w:szCs w:val="24"/>
          <w:lang w:val="bg-BG"/>
        </w:rPr>
        <w:t>,</w:t>
      </w:r>
      <w:r w:rsidR="00E95993" w:rsidRPr="00CE1A9A">
        <w:rPr>
          <w:sz w:val="24"/>
          <w:szCs w:val="24"/>
          <w:lang w:val="bg-BG"/>
        </w:rPr>
        <w:t xml:space="preserve"> посочена в точка</w:t>
      </w:r>
      <w:r w:rsidR="00A30069" w:rsidRPr="00CE1A9A">
        <w:rPr>
          <w:sz w:val="24"/>
          <w:szCs w:val="24"/>
          <w:lang w:val="bg-BG"/>
        </w:rPr>
        <w:t xml:space="preserve"> 2.1</w:t>
      </w:r>
      <w:r w:rsidRPr="00CE1A9A">
        <w:rPr>
          <w:sz w:val="24"/>
          <w:szCs w:val="24"/>
          <w:lang w:val="bg-BG"/>
        </w:rPr>
        <w:t xml:space="preserve"> от наст</w:t>
      </w:r>
      <w:r w:rsidR="00EE1F63" w:rsidRPr="00CE1A9A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CE1A9A">
        <w:rPr>
          <w:sz w:val="24"/>
          <w:szCs w:val="24"/>
          <w:lang w:val="bg-BG"/>
        </w:rPr>
        <w:t>а и въз основа на която КУПУВАЧЪТ</w:t>
      </w:r>
      <w:r w:rsidR="00EE1F63" w:rsidRPr="00CE1A9A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1.4.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Срок</w:t>
      </w:r>
      <w:r w:rsidR="00A30069" w:rsidRPr="00CE1A9A">
        <w:rPr>
          <w:sz w:val="24"/>
          <w:szCs w:val="24"/>
          <w:lang w:val="bg-BG"/>
        </w:rPr>
        <w:t>ът з</w:t>
      </w:r>
      <w:r w:rsidRPr="00CE1A9A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CE1A9A">
        <w:rPr>
          <w:sz w:val="24"/>
          <w:szCs w:val="24"/>
          <w:lang w:val="bg-BG"/>
        </w:rPr>
        <w:t xml:space="preserve">и сроковете за сеч и извоз </w:t>
      </w:r>
      <w:r w:rsidRPr="00CE1A9A">
        <w:rPr>
          <w:sz w:val="24"/>
          <w:szCs w:val="24"/>
          <w:lang w:val="bg-BG"/>
        </w:rPr>
        <w:t>за всяко едно насажде</w:t>
      </w:r>
      <w:r w:rsidR="00A30069" w:rsidRPr="00CE1A9A">
        <w:rPr>
          <w:sz w:val="24"/>
          <w:szCs w:val="24"/>
          <w:lang w:val="bg-BG"/>
        </w:rPr>
        <w:t>ние от обекта посочено в т. 1.2</w:t>
      </w:r>
      <w:r w:rsidR="00F244EE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е както следва:</w:t>
      </w:r>
    </w:p>
    <w:p w:rsidR="00F34419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.1</w:t>
      </w:r>
      <w:r w:rsidRPr="00CE1A9A">
        <w:rPr>
          <w:sz w:val="24"/>
          <w:szCs w:val="24"/>
        </w:rPr>
        <w:t xml:space="preserve">. </w:t>
      </w:r>
      <w:r w:rsidR="00F34419" w:rsidRPr="00CE1A9A">
        <w:rPr>
          <w:sz w:val="24"/>
          <w:szCs w:val="24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CE1A9A">
        <w:rPr>
          <w:b/>
          <w:sz w:val="24"/>
          <w:szCs w:val="24"/>
        </w:rPr>
        <w:t>т. 1.2</w:t>
      </w:r>
      <w:r w:rsidR="00F34419" w:rsidRPr="00CE1A9A">
        <w:rPr>
          <w:sz w:val="24"/>
          <w:szCs w:val="24"/>
        </w:rPr>
        <w:t>, е както следва: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6"/>
        <w:gridCol w:w="5528"/>
        <w:gridCol w:w="1559"/>
        <w:gridCol w:w="1843"/>
      </w:tblGrid>
      <w:tr w:rsidR="00F34419" w:rsidRPr="00CE1A9A" w:rsidTr="00573D1B">
        <w:tc>
          <w:tcPr>
            <w:tcW w:w="1246" w:type="dxa"/>
            <w:vAlign w:val="center"/>
          </w:tcPr>
          <w:p w:rsidR="00F34419" w:rsidRPr="00CE1A9A" w:rsidRDefault="00F34419" w:rsidP="00D24877">
            <w:pPr>
              <w:ind w:firstLine="4"/>
              <w:contextualSpacing/>
              <w:jc w:val="center"/>
            </w:pPr>
            <w:r w:rsidRPr="00CE1A9A">
              <w:t>Отдел, подотдел</w:t>
            </w:r>
          </w:p>
        </w:tc>
        <w:tc>
          <w:tcPr>
            <w:tcW w:w="5528" w:type="dxa"/>
            <w:vAlign w:val="center"/>
          </w:tcPr>
          <w:p w:rsidR="00F34419" w:rsidRPr="00CE1A9A" w:rsidRDefault="00F34419" w:rsidP="00D24877">
            <w:pPr>
              <w:ind w:firstLine="567"/>
              <w:contextualSpacing/>
              <w:jc w:val="center"/>
            </w:pPr>
            <w:r w:rsidRPr="00CE1A9A"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1559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сеч до</w:t>
            </w:r>
            <w:r w:rsidR="00F34419" w:rsidRPr="00CE1A9A">
              <w:t>:</w:t>
            </w:r>
          </w:p>
        </w:tc>
        <w:tc>
          <w:tcPr>
            <w:tcW w:w="1843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извоз до</w:t>
            </w:r>
            <w:r w:rsidR="00F34419" w:rsidRPr="00CE1A9A">
              <w:t>:</w:t>
            </w:r>
          </w:p>
        </w:tc>
      </w:tr>
      <w:tr w:rsidR="0043279D" w:rsidRPr="00CE1A9A" w:rsidTr="00573D1B">
        <w:trPr>
          <w:trHeight w:val="70"/>
        </w:trPr>
        <w:tc>
          <w:tcPr>
            <w:tcW w:w="1246" w:type="dxa"/>
            <w:vAlign w:val="center"/>
          </w:tcPr>
          <w:p w:rsidR="0043279D" w:rsidRPr="00CE1A9A" w:rsidRDefault="008A5191" w:rsidP="008A5191">
            <w:pPr>
              <w:snapToGrid w:val="0"/>
              <w:contextualSpacing/>
              <w:jc w:val="center"/>
              <w:rPr>
                <w:sz w:val="18"/>
                <w:szCs w:val="18"/>
                <w:lang w:val="bg-BG"/>
              </w:rPr>
            </w:pPr>
            <w:r w:rsidRPr="008A5191">
              <w:rPr>
                <w:b/>
                <w:sz w:val="24"/>
                <w:szCs w:val="24"/>
                <w:lang w:val="bg-BG"/>
              </w:rPr>
              <w:t>21 „м”, 21 „н”, 55 „р”</w:t>
            </w:r>
          </w:p>
        </w:tc>
        <w:tc>
          <w:tcPr>
            <w:tcW w:w="5528" w:type="dxa"/>
            <w:vAlign w:val="center"/>
          </w:tcPr>
          <w:p w:rsidR="0043279D" w:rsidRPr="00CE1A9A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r w:rsidRPr="00CE1A9A">
              <w:rPr>
                <w:sz w:val="22"/>
                <w:szCs w:val="22"/>
              </w:rPr>
              <w:t xml:space="preserve">До </w:t>
            </w:r>
            <w:r w:rsidR="00E95993" w:rsidRPr="00CE1A9A">
              <w:rPr>
                <w:sz w:val="22"/>
                <w:szCs w:val="22"/>
                <w:lang w:val="bg-BG"/>
              </w:rPr>
              <w:t>пет</w:t>
            </w:r>
            <w:r w:rsidRPr="00CE1A9A">
              <w:rPr>
                <w:sz w:val="22"/>
                <w:szCs w:val="22"/>
              </w:rPr>
              <w:t xml:space="preserve"> работни дни от датата на сключване на договора</w:t>
            </w:r>
          </w:p>
        </w:tc>
        <w:tc>
          <w:tcPr>
            <w:tcW w:w="1559" w:type="dxa"/>
            <w:vAlign w:val="center"/>
          </w:tcPr>
          <w:p w:rsidR="0043279D" w:rsidRPr="00CE1A9A" w:rsidRDefault="008A5191" w:rsidP="00D24877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</w:t>
            </w:r>
            <w:r w:rsidR="000902B4">
              <w:rPr>
                <w:sz w:val="22"/>
                <w:szCs w:val="22"/>
                <w:lang w:val="bg-BG"/>
              </w:rPr>
              <w:t>.</w:t>
            </w:r>
          </w:p>
        </w:tc>
        <w:tc>
          <w:tcPr>
            <w:tcW w:w="1843" w:type="dxa"/>
            <w:vAlign w:val="center"/>
          </w:tcPr>
          <w:p w:rsidR="0043279D" w:rsidRPr="00CE1A9A" w:rsidRDefault="008A5191" w:rsidP="00D24877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31.12.2026г.</w:t>
            </w:r>
          </w:p>
        </w:tc>
      </w:tr>
    </w:tbl>
    <w:p w:rsidR="00F37A6F" w:rsidRPr="00CE1A9A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:rsidR="001A4D53" w:rsidRPr="00CE1A9A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.2</w:t>
      </w:r>
      <w:r w:rsidRPr="00CE1A9A">
        <w:rPr>
          <w:sz w:val="24"/>
          <w:szCs w:val="24"/>
        </w:rPr>
        <w:t xml:space="preserve">. Срок на започване на сечта – не по-късно от седем (7)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</w:t>
      </w:r>
      <w:r w:rsidRPr="00CE1A9A">
        <w:rPr>
          <w:sz w:val="24"/>
          <w:szCs w:val="24"/>
          <w:lang w:val="bg-BG"/>
        </w:rPr>
        <w:t xml:space="preserve">опреселени </w:t>
      </w:r>
      <w:r w:rsidRPr="00CE1A9A">
        <w:rPr>
          <w:sz w:val="24"/>
          <w:szCs w:val="24"/>
        </w:rPr>
        <w:t>в приложение № 2 към настоящия договор.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1.5.</w:t>
      </w:r>
      <w:r w:rsidRPr="00CE1A9A">
        <w:rPr>
          <w:sz w:val="24"/>
          <w:szCs w:val="24"/>
          <w:lang w:val="bg-BG"/>
        </w:rPr>
        <w:t xml:space="preserve"> Крайния</w:t>
      </w:r>
      <w:r w:rsidR="00C01B88" w:rsidRPr="00CE1A9A">
        <w:rPr>
          <w:sz w:val="24"/>
          <w:szCs w:val="24"/>
          <w:lang w:val="bg-BG"/>
        </w:rPr>
        <w:t>т</w:t>
      </w:r>
      <w:r w:rsidRPr="00CE1A9A">
        <w:rPr>
          <w:sz w:val="24"/>
          <w:szCs w:val="24"/>
          <w:lang w:val="bg-BG"/>
        </w:rPr>
        <w:t xml:space="preserve"> срок на действие на договора </w:t>
      </w:r>
      <w:r w:rsidRPr="00CE1A9A">
        <w:rPr>
          <w:b/>
          <w:sz w:val="24"/>
          <w:szCs w:val="24"/>
          <w:lang w:val="bg-BG"/>
        </w:rPr>
        <w:t xml:space="preserve">е </w:t>
      </w:r>
      <w:r w:rsidR="008A5191">
        <w:rPr>
          <w:b/>
          <w:sz w:val="24"/>
          <w:szCs w:val="24"/>
          <w:highlight w:val="yellow"/>
          <w:lang w:val="bg-BG"/>
        </w:rPr>
        <w:t>31.12</w:t>
      </w:r>
      <w:r w:rsidR="006E1E22" w:rsidRPr="0043333C">
        <w:rPr>
          <w:b/>
          <w:sz w:val="24"/>
          <w:szCs w:val="24"/>
          <w:highlight w:val="yellow"/>
          <w:lang w:val="bg-BG"/>
        </w:rPr>
        <w:t>.</w:t>
      </w:r>
      <w:r w:rsidR="00B074A3" w:rsidRPr="0043333C">
        <w:rPr>
          <w:b/>
          <w:sz w:val="24"/>
          <w:szCs w:val="24"/>
          <w:highlight w:val="yellow"/>
          <w:lang w:val="bg-BG"/>
        </w:rPr>
        <w:t>202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88508C" w:rsidRPr="0043333C">
        <w:rPr>
          <w:sz w:val="24"/>
          <w:szCs w:val="24"/>
          <w:highlight w:val="yellow"/>
          <w:lang w:val="bg-BG"/>
        </w:rPr>
        <w:t xml:space="preserve"> </w:t>
      </w:r>
      <w:r w:rsidR="00EE1F63" w:rsidRPr="0043333C">
        <w:rPr>
          <w:sz w:val="24"/>
          <w:szCs w:val="24"/>
          <w:highlight w:val="yellow"/>
          <w:lang w:val="bg-BG"/>
        </w:rPr>
        <w:t>година.</w:t>
      </w:r>
    </w:p>
    <w:p w:rsidR="00F57F02" w:rsidRPr="00CE1A9A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1.6.</w:t>
      </w:r>
      <w:r w:rsidRPr="00CE1A9A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CE1A9A">
        <w:rPr>
          <w:sz w:val="24"/>
          <w:szCs w:val="24"/>
          <w:lang w:val="bg-BG"/>
        </w:rPr>
        <w:t xml:space="preserve">едбите на нормативните </w:t>
      </w:r>
      <w:r w:rsidR="00396778" w:rsidRPr="00CE1A9A">
        <w:rPr>
          <w:sz w:val="24"/>
          <w:szCs w:val="24"/>
          <w:lang w:val="bg-BG"/>
        </w:rPr>
        <w:t xml:space="preserve">и поднормативните </w:t>
      </w:r>
      <w:r w:rsidR="00EE1F63" w:rsidRPr="00CE1A9A">
        <w:rPr>
          <w:sz w:val="24"/>
          <w:szCs w:val="24"/>
          <w:lang w:val="bg-BG"/>
        </w:rPr>
        <w:t>актове, разпореждания и другите документи</w:t>
      </w:r>
      <w:r w:rsidRPr="00CE1A9A">
        <w:rPr>
          <w:sz w:val="24"/>
          <w:szCs w:val="24"/>
          <w:lang w:val="bg-BG"/>
        </w:rPr>
        <w:t xml:space="preserve"> за пол</w:t>
      </w:r>
      <w:r w:rsidR="00A30069" w:rsidRPr="00CE1A9A">
        <w:rPr>
          <w:sz w:val="24"/>
          <w:szCs w:val="24"/>
          <w:lang w:val="bg-BG"/>
        </w:rPr>
        <w:t>зване на дървесината от горите</w:t>
      </w:r>
      <w:r w:rsidR="00B72645" w:rsidRPr="00CE1A9A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CE1A9A">
          <w:rPr>
            <w:rStyle w:val="ae"/>
            <w:color w:val="000000"/>
            <w:sz w:val="24"/>
            <w:szCs w:val="24"/>
            <w:u w:val="none"/>
          </w:rPr>
          <w:t xml:space="preserve">Регламент (ЕС) № 995/2010 </w:t>
        </w:r>
      </w:hyperlink>
      <w:r w:rsidR="00B72645" w:rsidRPr="00CE1A9A">
        <w:rPr>
          <w:rStyle w:val="ala2"/>
          <w:color w:val="000000"/>
          <w:sz w:val="24"/>
          <w:szCs w:val="24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CE1A9A">
        <w:rPr>
          <w:color w:val="000000"/>
          <w:sz w:val="24"/>
          <w:szCs w:val="24"/>
          <w:lang w:val="bg-BG"/>
        </w:rPr>
        <w:t>)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II. ЦЕНА</w:t>
      </w:r>
      <w:r w:rsidR="00777754" w:rsidRPr="00CE1A9A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2.1.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Цената, която </w:t>
      </w:r>
      <w:r w:rsidR="00EE1F63" w:rsidRPr="00CE1A9A">
        <w:rPr>
          <w:sz w:val="24"/>
          <w:szCs w:val="24"/>
          <w:lang w:val="bg-BG"/>
        </w:rPr>
        <w:t>КУПУВАЧЪТ</w:t>
      </w:r>
      <w:r w:rsidRPr="00CE1A9A">
        <w:rPr>
          <w:sz w:val="24"/>
          <w:szCs w:val="24"/>
          <w:lang w:val="bg-BG"/>
        </w:rPr>
        <w:t xml:space="preserve"> запла</w:t>
      </w:r>
      <w:r w:rsidR="005023AE" w:rsidRPr="00CE1A9A">
        <w:rPr>
          <w:sz w:val="24"/>
          <w:szCs w:val="24"/>
          <w:lang w:val="bg-BG"/>
        </w:rPr>
        <w:t xml:space="preserve">ща за </w:t>
      </w:r>
      <w:r w:rsidRPr="00CE1A9A">
        <w:rPr>
          <w:b/>
          <w:sz w:val="24"/>
          <w:szCs w:val="24"/>
          <w:lang w:val="bg-BG"/>
        </w:rPr>
        <w:t>общото прогнозно количество</w:t>
      </w:r>
      <w:r w:rsidR="00FE78FE" w:rsidRPr="00CE1A9A">
        <w:rPr>
          <w:sz w:val="24"/>
          <w:szCs w:val="24"/>
          <w:lang w:val="bg-BG"/>
        </w:rPr>
        <w:t xml:space="preserve"> (в зависимост от</w:t>
      </w:r>
      <w:r w:rsidR="00FE78FE" w:rsidRPr="00CE1A9A">
        <w:rPr>
          <w:b/>
          <w:sz w:val="24"/>
          <w:szCs w:val="24"/>
          <w:lang w:val="bg-BG"/>
        </w:rPr>
        <w:t xml:space="preserve"> цената</w:t>
      </w:r>
      <w:r w:rsidR="00FE78FE" w:rsidRPr="00CE1A9A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CE1A9A">
        <w:rPr>
          <w:b/>
          <w:sz w:val="24"/>
          <w:szCs w:val="24"/>
          <w:lang w:val="bg-BG"/>
        </w:rPr>
        <w:t>пропорционално</w:t>
      </w:r>
      <w:r w:rsidR="00FE78FE" w:rsidRPr="00CE1A9A">
        <w:rPr>
          <w:sz w:val="24"/>
          <w:szCs w:val="24"/>
          <w:lang w:val="bg-BG"/>
        </w:rPr>
        <w:t xml:space="preserve"> на съотношението между </w:t>
      </w:r>
      <w:r w:rsidR="00FE78FE" w:rsidRPr="00CE1A9A">
        <w:rPr>
          <w:b/>
          <w:sz w:val="24"/>
          <w:szCs w:val="24"/>
          <w:lang w:val="bg-BG"/>
        </w:rPr>
        <w:t>началната</w:t>
      </w:r>
      <w:r w:rsidR="00FE78FE" w:rsidRPr="00CE1A9A">
        <w:rPr>
          <w:sz w:val="24"/>
          <w:szCs w:val="24"/>
          <w:lang w:val="bg-BG"/>
        </w:rPr>
        <w:t xml:space="preserve"> и </w:t>
      </w:r>
      <w:r w:rsidR="00FE78FE" w:rsidRPr="00CE1A9A">
        <w:rPr>
          <w:b/>
          <w:sz w:val="24"/>
          <w:szCs w:val="24"/>
          <w:lang w:val="bg-BG"/>
        </w:rPr>
        <w:t>достигнатата</w:t>
      </w:r>
      <w:r w:rsidR="00E446F9" w:rsidRPr="00CE1A9A">
        <w:rPr>
          <w:sz w:val="24"/>
          <w:szCs w:val="24"/>
          <w:lang w:val="bg-BG"/>
        </w:rPr>
        <w:t xml:space="preserve"> цена за </w:t>
      </w:r>
      <w:r w:rsidR="00AD633E" w:rsidRPr="00CE1A9A">
        <w:rPr>
          <w:sz w:val="24"/>
          <w:szCs w:val="24"/>
          <w:lang w:val="bg-BG"/>
        </w:rPr>
        <w:t>обекта</w:t>
      </w:r>
      <w:r w:rsidR="00E446F9" w:rsidRPr="00CE1A9A">
        <w:rPr>
          <w:sz w:val="24"/>
          <w:szCs w:val="24"/>
          <w:lang w:val="bg-BG"/>
        </w:rPr>
        <w:t>,</w:t>
      </w:r>
      <w:r w:rsidR="00FE78FE" w:rsidRPr="00CE1A9A">
        <w:rPr>
          <w:sz w:val="24"/>
          <w:szCs w:val="24"/>
          <w:lang w:val="bg-BG"/>
        </w:rPr>
        <w:t xml:space="preserve"> по време на търга) </w:t>
      </w:r>
      <w:r w:rsidRPr="00CE1A9A">
        <w:rPr>
          <w:sz w:val="24"/>
          <w:szCs w:val="24"/>
          <w:lang w:val="bg-BG"/>
        </w:rPr>
        <w:t>от</w:t>
      </w:r>
      <w:r w:rsidR="00EE1F63" w:rsidRPr="00CE1A9A">
        <w:rPr>
          <w:sz w:val="24"/>
          <w:szCs w:val="24"/>
          <w:lang w:val="bg-BG"/>
        </w:rPr>
        <w:t xml:space="preserve"> </w:t>
      </w:r>
      <w:r w:rsidR="008A5191" w:rsidRPr="008A5191">
        <w:rPr>
          <w:b/>
          <w:sz w:val="24"/>
          <w:szCs w:val="24"/>
          <w:highlight w:val="yellow"/>
          <w:lang w:val="bg-BG"/>
        </w:rPr>
        <w:t>1190</w:t>
      </w:r>
      <w:r w:rsidR="00824C84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пл. </w:t>
      </w:r>
      <w:r w:rsidR="00E446F9" w:rsidRPr="00CE1A9A">
        <w:rPr>
          <w:sz w:val="24"/>
          <w:szCs w:val="24"/>
          <w:lang w:val="bg-BG"/>
        </w:rPr>
        <w:t xml:space="preserve">куб. </w:t>
      </w:r>
      <w:r w:rsidRPr="00CE1A9A">
        <w:rPr>
          <w:sz w:val="24"/>
          <w:szCs w:val="24"/>
          <w:lang w:val="bg-BG"/>
        </w:rPr>
        <w:t xml:space="preserve">м. прогнозни </w:t>
      </w:r>
      <w:r w:rsidR="001A1E2A" w:rsidRPr="00CE1A9A">
        <w:rPr>
          <w:sz w:val="24"/>
          <w:szCs w:val="24"/>
          <w:lang w:val="bg-BG"/>
        </w:rPr>
        <w:t xml:space="preserve">количества маркирана дървесина </w:t>
      </w:r>
      <w:r w:rsidRPr="00CE1A9A">
        <w:rPr>
          <w:sz w:val="24"/>
          <w:szCs w:val="24"/>
          <w:lang w:val="bg-BG"/>
        </w:rPr>
        <w:t>на корен от</w:t>
      </w:r>
      <w:r w:rsidRPr="00CE1A9A">
        <w:rPr>
          <w:b/>
          <w:sz w:val="24"/>
          <w:szCs w:val="24"/>
        </w:rPr>
        <w:t xml:space="preserve"> </w:t>
      </w:r>
      <w:r w:rsidR="00E95993" w:rsidRPr="00CE1A9A">
        <w:rPr>
          <w:b/>
          <w:sz w:val="24"/>
          <w:szCs w:val="24"/>
          <w:lang w:val="bg-BG"/>
        </w:rPr>
        <w:t xml:space="preserve">обект </w:t>
      </w:r>
      <w:r w:rsidR="00BB6FE0" w:rsidRPr="00CE1A9A">
        <w:rPr>
          <w:b/>
          <w:sz w:val="24"/>
          <w:szCs w:val="24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0902B4">
        <w:rPr>
          <w:b/>
          <w:sz w:val="24"/>
          <w:szCs w:val="24"/>
          <w:highlight w:val="yellow"/>
          <w:lang w:val="bg-BG"/>
        </w:rPr>
        <w:t>1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8A5191">
        <w:rPr>
          <w:b/>
          <w:sz w:val="24"/>
          <w:szCs w:val="24"/>
          <w:highlight w:val="yellow"/>
          <w:lang w:val="bg-BG"/>
        </w:rPr>
        <w:t>21 „м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2</w:t>
      </w:r>
      <w:r w:rsidR="008A5191" w:rsidRPr="000902B4">
        <w:rPr>
          <w:b/>
          <w:sz w:val="24"/>
          <w:szCs w:val="24"/>
          <w:highlight w:val="yellow"/>
          <w:lang w:val="bg-BG"/>
        </w:rPr>
        <w:t>1 „</w:t>
      </w:r>
      <w:r w:rsidR="008A5191">
        <w:rPr>
          <w:b/>
          <w:sz w:val="24"/>
          <w:szCs w:val="24"/>
          <w:highlight w:val="yellow"/>
          <w:lang w:val="bg-BG"/>
        </w:rPr>
        <w:t>н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8A5191">
        <w:rPr>
          <w:b/>
          <w:sz w:val="24"/>
          <w:szCs w:val="24"/>
          <w:highlight w:val="yellow"/>
          <w:lang w:val="bg-BG"/>
        </w:rPr>
        <w:t>55</w:t>
      </w:r>
      <w:r w:rsidR="008A5191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8A5191">
        <w:rPr>
          <w:b/>
          <w:sz w:val="24"/>
          <w:szCs w:val="24"/>
          <w:highlight w:val="yellow"/>
          <w:lang w:val="bg-BG"/>
        </w:rPr>
        <w:t>р</w:t>
      </w:r>
      <w:r w:rsidR="008A5191" w:rsidRPr="000902B4">
        <w:rPr>
          <w:b/>
          <w:sz w:val="24"/>
          <w:szCs w:val="24"/>
          <w:highlight w:val="yellow"/>
          <w:lang w:val="bg-BG"/>
        </w:rPr>
        <w:t>”</w:t>
      </w:r>
      <w:r w:rsidR="000902B4">
        <w:rPr>
          <w:b/>
          <w:sz w:val="24"/>
          <w:szCs w:val="24"/>
          <w:lang w:val="bg-BG"/>
        </w:rPr>
        <w:t xml:space="preserve"> </w:t>
      </w:r>
      <w:r w:rsidR="00E446F9" w:rsidRPr="00CE1A9A">
        <w:rPr>
          <w:sz w:val="24"/>
          <w:szCs w:val="24"/>
          <w:lang w:val="bg-BG"/>
        </w:rPr>
        <w:t>е:</w:t>
      </w:r>
      <w:r w:rsidR="00985C96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</w:t>
      </w:r>
      <w:r w:rsidR="00985C96" w:rsidRPr="008A5191">
        <w:rPr>
          <w:b/>
          <w:sz w:val="24"/>
          <w:szCs w:val="24"/>
          <w:highlight w:val="yellow"/>
        </w:rPr>
        <w:t xml:space="preserve">  лв</w:t>
      </w:r>
      <w:r w:rsidR="00E95993" w:rsidRPr="008A5191">
        <w:rPr>
          <w:b/>
          <w:sz w:val="24"/>
          <w:szCs w:val="24"/>
          <w:highlight w:val="yellow"/>
          <w:lang w:val="bg-BG"/>
        </w:rPr>
        <w:t>.</w:t>
      </w:r>
      <w:r w:rsidR="00985C96" w:rsidRPr="008A5191">
        <w:rPr>
          <w:b/>
          <w:sz w:val="24"/>
          <w:szCs w:val="24"/>
          <w:highlight w:val="yellow"/>
        </w:rPr>
        <w:t xml:space="preserve"> </w:t>
      </w:r>
      <w:r w:rsidR="00E95993" w:rsidRPr="008A5191">
        <w:rPr>
          <w:sz w:val="24"/>
          <w:szCs w:val="24"/>
          <w:highlight w:val="yellow"/>
          <w:lang w:val="bg-BG"/>
        </w:rPr>
        <w:t>(...................)</w:t>
      </w:r>
      <w:r w:rsidR="008A5191" w:rsidRPr="008A5191">
        <w:rPr>
          <w:sz w:val="24"/>
          <w:szCs w:val="24"/>
          <w:highlight w:val="yellow"/>
          <w:lang w:val="bg-BG"/>
        </w:rPr>
        <w:t xml:space="preserve"> / </w:t>
      </w:r>
      <w:r w:rsidR="008A5191" w:rsidRPr="008A5191">
        <w:rPr>
          <w:b/>
          <w:sz w:val="24"/>
          <w:szCs w:val="24"/>
          <w:highlight w:val="yellow"/>
          <w:lang w:val="bg-BG"/>
        </w:rPr>
        <w:t>.............</w:t>
      </w:r>
      <w:r w:rsidR="008A5191" w:rsidRPr="008A5191">
        <w:rPr>
          <w:b/>
          <w:sz w:val="24"/>
          <w:szCs w:val="24"/>
          <w:highlight w:val="yellow"/>
        </w:rPr>
        <w:t xml:space="preserve">  </w:t>
      </w:r>
      <w:r w:rsidR="008A5191" w:rsidRPr="008A5191">
        <w:rPr>
          <w:b/>
          <w:sz w:val="24"/>
          <w:szCs w:val="24"/>
          <w:highlight w:val="yellow"/>
          <w:lang w:val="bg-BG"/>
        </w:rPr>
        <w:t>евро</w:t>
      </w:r>
      <w:r w:rsidR="008A5191" w:rsidRPr="008A5191">
        <w:rPr>
          <w:b/>
          <w:sz w:val="24"/>
          <w:szCs w:val="24"/>
          <w:highlight w:val="yellow"/>
        </w:rPr>
        <w:t xml:space="preserve"> </w:t>
      </w:r>
      <w:r w:rsidR="008A5191" w:rsidRPr="008A5191">
        <w:rPr>
          <w:sz w:val="24"/>
          <w:szCs w:val="24"/>
          <w:highlight w:val="yellow"/>
          <w:lang w:val="bg-BG"/>
        </w:rPr>
        <w:t>(...................)</w:t>
      </w:r>
      <w:r w:rsidR="00A30069" w:rsidRPr="008A5191">
        <w:rPr>
          <w:sz w:val="24"/>
          <w:szCs w:val="24"/>
          <w:highlight w:val="yellow"/>
          <w:lang w:val="bg-BG"/>
        </w:rPr>
        <w:t>,</w:t>
      </w:r>
      <w:r w:rsidR="005023AE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без </w:t>
      </w:r>
      <w:r w:rsidR="00127B87" w:rsidRPr="00CE1A9A">
        <w:rPr>
          <w:sz w:val="24"/>
          <w:szCs w:val="24"/>
          <w:lang w:val="bg-BG"/>
        </w:rPr>
        <w:t>включен</w:t>
      </w:r>
      <w:r w:rsidR="00A30069"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 и </w:t>
      </w:r>
      <w:r w:rsidR="003D2C0A" w:rsidRPr="00CE1A9A">
        <w:rPr>
          <w:b/>
          <w:sz w:val="24"/>
          <w:szCs w:val="24"/>
          <w:lang w:val="bg-BG"/>
        </w:rPr>
        <w:t>..............</w:t>
      </w:r>
      <w:r w:rsidR="00985C96" w:rsidRPr="00CE1A9A">
        <w:rPr>
          <w:b/>
          <w:sz w:val="24"/>
          <w:szCs w:val="24"/>
          <w:lang w:val="bg-BG"/>
        </w:rPr>
        <w:t xml:space="preserve"> </w:t>
      </w:r>
      <w:r w:rsidR="00B3101A" w:rsidRPr="00CE1A9A">
        <w:rPr>
          <w:b/>
          <w:sz w:val="24"/>
          <w:szCs w:val="24"/>
          <w:lang w:val="bg-BG"/>
        </w:rPr>
        <w:t>лв.</w:t>
      </w:r>
      <w:r w:rsidR="00B3101A" w:rsidRPr="00CE1A9A">
        <w:rPr>
          <w:sz w:val="24"/>
          <w:szCs w:val="24"/>
          <w:lang w:val="bg-BG"/>
        </w:rPr>
        <w:t xml:space="preserve"> (</w:t>
      </w:r>
      <w:r w:rsidR="003D2C0A" w:rsidRPr="00CE1A9A">
        <w:rPr>
          <w:sz w:val="24"/>
          <w:szCs w:val="24"/>
          <w:lang w:val="bg-BG"/>
        </w:rPr>
        <w:t>...................</w:t>
      </w:r>
      <w:r w:rsidR="00985C96" w:rsidRPr="00CE1A9A">
        <w:rPr>
          <w:sz w:val="24"/>
          <w:szCs w:val="24"/>
          <w:lang w:val="bg-BG"/>
        </w:rPr>
        <w:t xml:space="preserve">) лева с </w:t>
      </w:r>
      <w:r w:rsidR="00127B87" w:rsidRPr="00CE1A9A">
        <w:rPr>
          <w:b/>
          <w:sz w:val="24"/>
          <w:szCs w:val="24"/>
          <w:lang w:val="bg-BG"/>
        </w:rPr>
        <w:t>включен</w:t>
      </w:r>
      <w:r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, </w:t>
      </w:r>
      <w:r w:rsidRPr="00CE1A9A">
        <w:rPr>
          <w:sz w:val="24"/>
          <w:szCs w:val="24"/>
          <w:lang w:val="bg-BG"/>
        </w:rPr>
        <w:t>разпределена по сортименти</w:t>
      </w:r>
      <w:r w:rsidR="00A30069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съгласно приложение №</w:t>
      </w:r>
      <w:r w:rsidR="00A30069" w:rsidRPr="00CE1A9A">
        <w:rPr>
          <w:sz w:val="24"/>
          <w:szCs w:val="24"/>
          <w:lang w:val="bg-BG"/>
        </w:rPr>
        <w:t xml:space="preserve"> </w:t>
      </w:r>
      <w:r w:rsidR="00252E4A" w:rsidRPr="00CE1A9A">
        <w:rPr>
          <w:sz w:val="24"/>
          <w:szCs w:val="24"/>
          <w:lang w:val="bg-BG"/>
        </w:rPr>
        <w:t>2</w:t>
      </w:r>
      <w:r w:rsidR="00B3101A" w:rsidRPr="00CE1A9A">
        <w:rPr>
          <w:sz w:val="24"/>
          <w:szCs w:val="24"/>
          <w:lang w:val="bg-BG"/>
        </w:rPr>
        <w:t xml:space="preserve"> –</w:t>
      </w:r>
      <w:r w:rsidRPr="00CE1A9A">
        <w:rPr>
          <w:sz w:val="24"/>
          <w:szCs w:val="24"/>
          <w:lang w:val="bg-BG"/>
        </w:rPr>
        <w:t xml:space="preserve"> нераз</w:t>
      </w:r>
      <w:r w:rsidR="00FA3D4F" w:rsidRPr="00CE1A9A">
        <w:rPr>
          <w:sz w:val="24"/>
          <w:szCs w:val="24"/>
          <w:lang w:val="bg-BG"/>
        </w:rPr>
        <w:t>делна част от настоящия договор.</w:t>
      </w:r>
    </w:p>
    <w:p w:rsidR="00941900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</w:t>
      </w:r>
      <w:r w:rsidRPr="00CE1A9A">
        <w:rPr>
          <w:sz w:val="24"/>
          <w:szCs w:val="24"/>
        </w:rPr>
        <w:t xml:space="preserve"> </w:t>
      </w:r>
      <w:r w:rsidR="00941900" w:rsidRPr="00CE1A9A">
        <w:rPr>
          <w:sz w:val="24"/>
          <w:szCs w:val="24"/>
        </w:rPr>
        <w:t xml:space="preserve">Купувачът заплаща дървесината на авансови вноски, както следва: </w:t>
      </w:r>
    </w:p>
    <w:p w:rsidR="00C24C89" w:rsidRPr="00CE1A9A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CE1A9A">
        <w:rPr>
          <w:b/>
          <w:sz w:val="24"/>
          <w:szCs w:val="24"/>
          <w:lang w:val="bg-BG"/>
        </w:rPr>
        <w:t>2.2.1</w:t>
      </w:r>
      <w:r w:rsidRPr="00CE1A9A">
        <w:rPr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="00C24C89" w:rsidRPr="00CE1A9A">
        <w:rPr>
          <w:sz w:val="24"/>
          <w:szCs w:val="24"/>
          <w:lang w:eastAsia="bg-BG"/>
        </w:rPr>
        <w:t xml:space="preserve">Спечелилият търга, </w:t>
      </w:r>
      <w:r w:rsidR="00C24C89" w:rsidRPr="00CE1A9A">
        <w:rPr>
          <w:b/>
          <w:sz w:val="24"/>
          <w:szCs w:val="24"/>
          <w:u w:val="single"/>
          <w:lang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CE1A9A">
        <w:rPr>
          <w:sz w:val="24"/>
          <w:szCs w:val="24"/>
          <w:u w:val="single"/>
          <w:lang w:eastAsia="bg-BG"/>
        </w:rPr>
        <w:t xml:space="preserve">авансова вноска в размер на </w:t>
      </w:r>
      <w:r w:rsidR="00C24C89" w:rsidRPr="00CE1A9A">
        <w:rPr>
          <w:b/>
          <w:sz w:val="24"/>
          <w:szCs w:val="24"/>
          <w:u w:val="single"/>
          <w:lang w:eastAsia="bg-BG"/>
        </w:rPr>
        <w:t>20% (двадесет  процента)</w:t>
      </w:r>
      <w:r w:rsidR="00C24C89" w:rsidRPr="00CE1A9A">
        <w:rPr>
          <w:sz w:val="24"/>
          <w:szCs w:val="24"/>
          <w:u w:val="single"/>
          <w:lang w:eastAsia="bg-BG"/>
        </w:rPr>
        <w:t xml:space="preserve"> от достигнатата при търга обща цена, с включен и начислен ДДС</w:t>
      </w:r>
      <w:r w:rsidR="003E12D3" w:rsidRPr="00CE1A9A">
        <w:rPr>
          <w:sz w:val="24"/>
          <w:szCs w:val="24"/>
          <w:u w:val="single"/>
          <w:lang w:val="bg-BG" w:eastAsia="bg-BG"/>
        </w:rPr>
        <w:t>.</w:t>
      </w:r>
    </w:p>
    <w:p w:rsidR="00C24C89" w:rsidRPr="00CE1A9A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1A7BFE">
        <w:rPr>
          <w:b/>
          <w:sz w:val="24"/>
          <w:szCs w:val="24"/>
          <w:lang w:val="bg-BG" w:eastAsia="bg-BG"/>
        </w:rPr>
        <w:t>2.2.2.</w:t>
      </w:r>
      <w:r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2.2.3.</w:t>
      </w:r>
      <w:r w:rsidRPr="00CE1A9A">
        <w:rPr>
          <w:sz w:val="24"/>
          <w:szCs w:val="24"/>
        </w:rPr>
        <w:t xml:space="preserve"> За добито определено количество дървесина от</w:t>
      </w:r>
      <w:r w:rsidR="00FA3D4F" w:rsidRPr="00CE1A9A">
        <w:rPr>
          <w:sz w:val="24"/>
          <w:szCs w:val="24"/>
        </w:rPr>
        <w:t xml:space="preserve"> съответен сортимент, КУПУВАЧЪТ уведомява ПРОДАВАЧА, по реда на Раздел V</w:t>
      </w:r>
      <w:r w:rsidRPr="00CE1A9A">
        <w:rPr>
          <w:sz w:val="24"/>
          <w:szCs w:val="24"/>
        </w:rPr>
        <w:t xml:space="preserve"> от настоящият договор, за изготвяне на предавателно-приемателен протокол за кубиране </w:t>
      </w:r>
      <w:r w:rsidR="00FA3D4F" w:rsidRPr="00CE1A9A">
        <w:rPr>
          <w:sz w:val="24"/>
          <w:szCs w:val="24"/>
        </w:rPr>
        <w:t>на добитата дървесина, който се подписва от</w:t>
      </w:r>
      <w:r w:rsidRPr="00CE1A9A">
        <w:rPr>
          <w:sz w:val="24"/>
          <w:szCs w:val="24"/>
        </w:rPr>
        <w:t xml:space="preserve"> страните.</w:t>
      </w:r>
    </w:p>
    <w:p w:rsidR="00F57F02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2.2.4.</w:t>
      </w:r>
      <w:r w:rsidRPr="00CE1A9A">
        <w:rPr>
          <w:sz w:val="24"/>
          <w:szCs w:val="24"/>
          <w:lang w:val="bg-BG"/>
        </w:rPr>
        <w:t xml:space="preserve"> В </w:t>
      </w:r>
      <w:r w:rsidR="00FA3D4F" w:rsidRPr="00CE1A9A">
        <w:rPr>
          <w:sz w:val="24"/>
          <w:szCs w:val="24"/>
          <w:lang w:val="bg-BG"/>
        </w:rPr>
        <w:t xml:space="preserve">(3) </w:t>
      </w:r>
      <w:r w:rsidRPr="00CE1A9A">
        <w:rPr>
          <w:sz w:val="24"/>
          <w:szCs w:val="24"/>
          <w:lang w:val="bg-BG"/>
        </w:rPr>
        <w:t>тридневен</w:t>
      </w:r>
      <w:r w:rsidR="00FA3D4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CE1A9A">
        <w:rPr>
          <w:sz w:val="24"/>
          <w:szCs w:val="24"/>
          <w:lang w:val="bg-BG"/>
        </w:rPr>
        <w:t xml:space="preserve">за кубиране, </w:t>
      </w:r>
      <w:r w:rsidRPr="00CE1A9A">
        <w:rPr>
          <w:sz w:val="24"/>
          <w:szCs w:val="24"/>
          <w:lang w:val="bg-BG"/>
        </w:rPr>
        <w:t xml:space="preserve">КУПУВАЧЪТ се задължава да преведе по следната </w:t>
      </w:r>
      <w:r w:rsidR="00A43FA2" w:rsidRPr="00CE1A9A">
        <w:rPr>
          <w:sz w:val="24"/>
          <w:szCs w:val="24"/>
        </w:rPr>
        <w:t xml:space="preserve">по сметка 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B074A3" w:rsidRPr="00CE1A9A">
        <w:rPr>
          <w:b/>
          <w:sz w:val="24"/>
          <w:szCs w:val="24"/>
          <w:lang w:val="ru-RU"/>
        </w:rPr>
        <w:t xml:space="preserve">, </w:t>
      </w:r>
      <w:r w:rsidRPr="00CE1A9A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2.3.</w:t>
      </w:r>
      <w:r w:rsidRPr="00CE1A9A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CE1A9A">
        <w:rPr>
          <w:b/>
          <w:sz w:val="24"/>
          <w:szCs w:val="24"/>
          <w:lang w:val="bg-BG"/>
        </w:rPr>
        <w:t>издава, превозни билети</w:t>
      </w:r>
      <w:r w:rsidRPr="00CE1A9A">
        <w:rPr>
          <w:sz w:val="24"/>
          <w:szCs w:val="24"/>
          <w:lang w:val="bg-BG"/>
        </w:rPr>
        <w:t xml:space="preserve">, </w:t>
      </w:r>
      <w:r w:rsidRPr="00CE1A9A">
        <w:rPr>
          <w:b/>
          <w:sz w:val="24"/>
          <w:szCs w:val="24"/>
          <w:lang w:val="bg-BG"/>
        </w:rPr>
        <w:t>след предс</w:t>
      </w:r>
      <w:r w:rsidR="00FA3D4F" w:rsidRPr="00CE1A9A">
        <w:rPr>
          <w:b/>
          <w:sz w:val="24"/>
          <w:szCs w:val="24"/>
          <w:lang w:val="bg-BG"/>
        </w:rPr>
        <w:t>тавяне</w:t>
      </w:r>
      <w:r w:rsidR="00FA3D4F" w:rsidRPr="00CE1A9A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CE1A9A">
        <w:rPr>
          <w:b/>
          <w:sz w:val="24"/>
          <w:szCs w:val="24"/>
          <w:lang w:val="bg-BG"/>
        </w:rPr>
        <w:t>извършено плащане</w:t>
      </w:r>
      <w:r w:rsidRPr="00CE1A9A">
        <w:rPr>
          <w:sz w:val="24"/>
          <w:szCs w:val="24"/>
          <w:lang w:val="bg-BG"/>
        </w:rPr>
        <w:t xml:space="preserve">. Превозните билети се издават </w:t>
      </w:r>
      <w:r w:rsidRPr="00CE1A9A">
        <w:rPr>
          <w:b/>
          <w:sz w:val="24"/>
          <w:szCs w:val="24"/>
          <w:lang w:val="bg-BG"/>
        </w:rPr>
        <w:t>до размера на внесените</w:t>
      </w:r>
      <w:r w:rsidRPr="00CE1A9A">
        <w:rPr>
          <w:sz w:val="24"/>
          <w:szCs w:val="24"/>
          <w:lang w:val="bg-BG"/>
        </w:rPr>
        <w:t xml:space="preserve"> от </w:t>
      </w:r>
      <w:r w:rsidR="00FA3D4F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>вноски</w:t>
      </w:r>
      <w:r w:rsidRPr="00CE1A9A">
        <w:rPr>
          <w:sz w:val="24"/>
          <w:szCs w:val="24"/>
          <w:lang w:val="bg-BG"/>
        </w:rPr>
        <w:t>.</w:t>
      </w:r>
    </w:p>
    <w:p w:rsidR="00F57F02" w:rsidRPr="00CE1A9A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2.4.</w:t>
      </w:r>
      <w:r w:rsidR="0079152F"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CE1A9A">
        <w:rPr>
          <w:rFonts w:ascii="Times New Roman" w:hAnsi="Times New Roman"/>
          <w:szCs w:val="24"/>
        </w:rPr>
        <w:t>заплатената и отсечена</w:t>
      </w:r>
      <w:r w:rsidRPr="00CE1A9A">
        <w:rPr>
          <w:rFonts w:ascii="Times New Roman" w:hAnsi="Times New Roman"/>
          <w:szCs w:val="24"/>
        </w:rPr>
        <w:t xml:space="preserve"> дървесина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като цяло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е </w:t>
      </w:r>
      <w:r w:rsidR="00494879" w:rsidRPr="00CE1A9A">
        <w:rPr>
          <w:rFonts w:ascii="Times New Roman" w:hAnsi="Times New Roman"/>
          <w:szCs w:val="24"/>
        </w:rPr>
        <w:t xml:space="preserve">до 30 дни след </w:t>
      </w:r>
      <w:r w:rsidRPr="00CE1A9A">
        <w:rPr>
          <w:rFonts w:ascii="Times New Roman" w:hAnsi="Times New Roman"/>
          <w:szCs w:val="24"/>
        </w:rPr>
        <w:t>крайния срок за извоз</w:t>
      </w:r>
      <w:r w:rsidR="00494879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CE1A9A">
        <w:rPr>
          <w:rFonts w:ascii="Times New Roman" w:hAnsi="Times New Roman"/>
          <w:szCs w:val="24"/>
        </w:rPr>
        <w:t xml:space="preserve"> –</w:t>
      </w:r>
      <w:r w:rsidR="00127B87" w:rsidRPr="00CE1A9A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CE1A9A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2.5.</w:t>
      </w:r>
      <w:r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CE1A9A">
        <w:rPr>
          <w:rFonts w:ascii="Times New Roman" w:hAnsi="Times New Roman"/>
          <w:szCs w:val="24"/>
          <w:lang w:val="ru-RU" w:eastAsia="bg-BG"/>
        </w:rPr>
        <w:t>0</w:t>
      </w:r>
      <w:r w:rsidRPr="00CE1A9A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CE1A9A">
        <w:rPr>
          <w:rFonts w:ascii="Times New Roman" w:hAnsi="Times New Roman"/>
          <w:b/>
          <w:szCs w:val="24"/>
        </w:rPr>
        <w:t xml:space="preserve">ТП </w:t>
      </w:r>
      <w:r w:rsidR="00777754" w:rsidRPr="00CE1A9A">
        <w:rPr>
          <w:rFonts w:ascii="Times New Roman" w:hAnsi="Times New Roman"/>
          <w:b/>
          <w:szCs w:val="24"/>
        </w:rPr>
        <w:t xml:space="preserve">ДГС </w:t>
      </w:r>
      <w:r w:rsidR="00A43FA2" w:rsidRPr="00CE1A9A">
        <w:rPr>
          <w:rFonts w:ascii="Times New Roman" w:hAnsi="Times New Roman"/>
          <w:b/>
          <w:szCs w:val="24"/>
        </w:rPr>
        <w:t>„</w:t>
      </w:r>
      <w:r w:rsidR="001A7BFE">
        <w:rPr>
          <w:rFonts w:ascii="Times New Roman" w:hAnsi="Times New Roman"/>
          <w:b/>
          <w:szCs w:val="24"/>
        </w:rPr>
        <w:t>Преслав</w:t>
      </w:r>
      <w:r w:rsidR="00777754" w:rsidRPr="00CE1A9A">
        <w:rPr>
          <w:rFonts w:ascii="Times New Roman" w:hAnsi="Times New Roman"/>
          <w:b/>
          <w:szCs w:val="24"/>
        </w:rPr>
        <w:t>“</w:t>
      </w:r>
      <w:r w:rsidR="001A7BFE">
        <w:rPr>
          <w:rFonts w:ascii="Times New Roman" w:hAnsi="Times New Roman"/>
          <w:b/>
          <w:szCs w:val="24"/>
        </w:rPr>
        <w:t xml:space="preserve"> </w:t>
      </w:r>
      <w:r w:rsidRPr="00CE1A9A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CE1A9A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CE1A9A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1A7BFE">
        <w:rPr>
          <w:rFonts w:ascii="Times New Roman" w:hAnsi="Times New Roman"/>
          <w:b/>
          <w:szCs w:val="24"/>
          <w:lang w:val="ru-RU" w:eastAsia="bg-BG"/>
        </w:rPr>
        <w:t>3</w:t>
      </w:r>
      <w:r w:rsidRPr="00CE1A9A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CE1A9A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CE1A9A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</w:t>
      </w:r>
      <w:r w:rsidRPr="00CE1A9A">
        <w:rPr>
          <w:rFonts w:ascii="Times New Roman" w:hAnsi="Times New Roman"/>
          <w:szCs w:val="24"/>
          <w:lang w:eastAsia="bg-BG"/>
        </w:rPr>
        <w:lastRenderedPageBreak/>
        <w:t xml:space="preserve">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CE1A9A">
        <w:rPr>
          <w:rFonts w:ascii="Times New Roman" w:hAnsi="Times New Roman"/>
          <w:szCs w:val="24"/>
        </w:rPr>
        <w:t xml:space="preserve">Параграф 1, т.23 от  ДР  на </w:t>
      </w:r>
      <w:r w:rsidRPr="00CE1A9A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CE1A9A">
        <w:rPr>
          <w:rFonts w:ascii="Times New Roman" w:hAnsi="Times New Roman"/>
          <w:szCs w:val="24"/>
          <w:lang w:eastAsia="bg-BG"/>
        </w:rPr>
        <w:t>.</w:t>
      </w:r>
    </w:p>
    <w:p w:rsidR="00824C84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Гаранция</w:t>
      </w:r>
      <w:r w:rsidR="00C01B88" w:rsidRPr="00CE1A9A">
        <w:rPr>
          <w:sz w:val="24"/>
          <w:szCs w:val="24"/>
          <w:lang w:val="bg-BG"/>
        </w:rPr>
        <w:t>та</w:t>
      </w:r>
      <w:r w:rsidRPr="00CE1A9A">
        <w:rPr>
          <w:sz w:val="24"/>
          <w:szCs w:val="24"/>
          <w:lang w:val="bg-BG"/>
        </w:rPr>
        <w:t xml:space="preserve"> за изпълнение в размер на</w:t>
      </w:r>
      <w:r w:rsidR="00C01B88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................</w:t>
      </w:r>
      <w:r w:rsidR="00985C96" w:rsidRPr="008A5191">
        <w:rPr>
          <w:b/>
          <w:sz w:val="24"/>
          <w:szCs w:val="24"/>
          <w:highlight w:val="yellow"/>
          <w:lang w:val="bg-BG"/>
        </w:rPr>
        <w:t xml:space="preserve"> </w:t>
      </w:r>
      <w:r w:rsidRPr="008A5191">
        <w:rPr>
          <w:b/>
          <w:sz w:val="24"/>
          <w:szCs w:val="24"/>
          <w:highlight w:val="yellow"/>
          <w:lang w:val="bg-BG"/>
        </w:rPr>
        <w:t>лв.</w:t>
      </w:r>
      <w:r w:rsidR="008A5191" w:rsidRPr="008A5191">
        <w:rPr>
          <w:b/>
          <w:sz w:val="24"/>
          <w:szCs w:val="24"/>
          <w:highlight w:val="yellow"/>
          <w:lang w:val="bg-BG"/>
        </w:rPr>
        <w:t xml:space="preserve"> / ………. евро</w:t>
      </w:r>
      <w:r w:rsidRPr="00CE1A9A">
        <w:rPr>
          <w:b/>
          <w:sz w:val="24"/>
          <w:szCs w:val="24"/>
          <w:lang w:val="bg-BG"/>
        </w:rPr>
        <w:t xml:space="preserve"> (</w:t>
      </w:r>
      <w:r w:rsidR="00047A10" w:rsidRPr="00CE1A9A">
        <w:rPr>
          <w:b/>
          <w:sz w:val="24"/>
          <w:szCs w:val="24"/>
          <w:lang w:val="bg-BG"/>
        </w:rPr>
        <w:t>10</w:t>
      </w:r>
      <w:r w:rsidR="0079152F" w:rsidRPr="00CE1A9A">
        <w:rPr>
          <w:b/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%) </w:t>
      </w:r>
      <w:r w:rsidRPr="00CE1A9A">
        <w:rPr>
          <w:sz w:val="24"/>
          <w:szCs w:val="24"/>
          <w:lang w:val="bg-BG"/>
        </w:rPr>
        <w:t>от стойността посочена в т.</w:t>
      </w:r>
      <w:r w:rsidR="00684E24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2.1 от настоящия договор</w:t>
      </w:r>
      <w:r w:rsidR="00C01B88" w:rsidRPr="00CE1A9A">
        <w:rPr>
          <w:sz w:val="24"/>
          <w:szCs w:val="24"/>
          <w:lang w:val="bg-BG"/>
        </w:rPr>
        <w:t>, която</w:t>
      </w:r>
      <w:r w:rsidR="00127B87" w:rsidRPr="00CE1A9A">
        <w:rPr>
          <w:sz w:val="24"/>
          <w:szCs w:val="24"/>
          <w:lang w:val="bg-BG"/>
        </w:rPr>
        <w:t xml:space="preserve"> </w:t>
      </w:r>
      <w:r w:rsidR="00C01B88" w:rsidRPr="00CE1A9A">
        <w:rPr>
          <w:sz w:val="24"/>
          <w:szCs w:val="24"/>
          <w:lang w:val="bg-BG"/>
        </w:rPr>
        <w:t xml:space="preserve">се внася </w:t>
      </w:r>
      <w:r w:rsidR="00C01B88" w:rsidRPr="00CE1A9A">
        <w:rPr>
          <w:b/>
          <w:sz w:val="24"/>
          <w:szCs w:val="24"/>
          <w:lang w:val="bg-BG"/>
        </w:rPr>
        <w:t>преди</w:t>
      </w:r>
      <w:r w:rsidRPr="00CE1A9A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r w:rsidR="00A43FA2" w:rsidRPr="00CE1A9A">
        <w:rPr>
          <w:sz w:val="24"/>
          <w:szCs w:val="24"/>
        </w:rPr>
        <w:t xml:space="preserve">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777754" w:rsidRPr="00CE1A9A">
        <w:rPr>
          <w:b/>
          <w:sz w:val="24"/>
          <w:szCs w:val="24"/>
          <w:lang w:val="bg-BG"/>
        </w:rPr>
        <w:t>.</w:t>
      </w:r>
    </w:p>
    <w:p w:rsidR="00D75790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7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CE1A9A">
        <w:rPr>
          <w:sz w:val="24"/>
          <w:szCs w:val="24"/>
          <w:lang w:val="bg-BG"/>
        </w:rPr>
        <w:t xml:space="preserve">в срок от </w:t>
      </w:r>
      <w:r w:rsidR="00AD633E" w:rsidRPr="00CE1A9A">
        <w:rPr>
          <w:sz w:val="24"/>
          <w:szCs w:val="24"/>
          <w:lang w:val="bg-BG"/>
        </w:rPr>
        <w:t>10</w:t>
      </w:r>
      <w:r w:rsidR="00D75790" w:rsidRPr="00CE1A9A">
        <w:rPr>
          <w:sz w:val="24"/>
          <w:szCs w:val="24"/>
          <w:lang w:val="bg-BG"/>
        </w:rPr>
        <w:t xml:space="preserve"> (</w:t>
      </w:r>
      <w:r w:rsidR="00AD633E" w:rsidRPr="00CE1A9A">
        <w:rPr>
          <w:sz w:val="24"/>
          <w:szCs w:val="24"/>
          <w:lang w:val="bg-BG"/>
        </w:rPr>
        <w:t>десет</w:t>
      </w:r>
      <w:r w:rsidR="00D75790" w:rsidRPr="00CE1A9A">
        <w:rPr>
          <w:sz w:val="24"/>
          <w:szCs w:val="24"/>
          <w:lang w:val="bg-BG"/>
        </w:rPr>
        <w:t xml:space="preserve">) работни дни, </w:t>
      </w:r>
      <w:r w:rsidR="00292BE0" w:rsidRPr="00CE1A9A">
        <w:rPr>
          <w:sz w:val="24"/>
          <w:szCs w:val="24"/>
          <w:lang w:val="bg-BG"/>
        </w:rPr>
        <w:t xml:space="preserve">при </w:t>
      </w:r>
      <w:r w:rsidR="00396778" w:rsidRPr="00CE1A9A">
        <w:rPr>
          <w:sz w:val="24"/>
          <w:szCs w:val="24"/>
          <w:lang w:val="bg-BG"/>
        </w:rPr>
        <w:t>изпълнение</w:t>
      </w:r>
      <w:r w:rsidR="00D75790" w:rsidRPr="00CE1A9A">
        <w:rPr>
          <w:sz w:val="24"/>
          <w:szCs w:val="24"/>
          <w:lang w:val="bg-BG"/>
        </w:rPr>
        <w:t xml:space="preserve"> на следните условия: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(а)</w:t>
      </w:r>
      <w:r w:rsidRPr="00CE1A9A">
        <w:rPr>
          <w:sz w:val="24"/>
          <w:szCs w:val="24"/>
          <w:lang w:val="bg-BG"/>
        </w:rPr>
        <w:t xml:space="preserve"> </w:t>
      </w:r>
      <w:r w:rsidR="00F57F02" w:rsidRPr="00CE1A9A">
        <w:rPr>
          <w:sz w:val="24"/>
          <w:szCs w:val="24"/>
          <w:lang w:val="bg-BG"/>
        </w:rPr>
        <w:t xml:space="preserve">след </w:t>
      </w:r>
      <w:r w:rsidR="00E10F89" w:rsidRPr="00CE1A9A">
        <w:rPr>
          <w:sz w:val="24"/>
          <w:szCs w:val="24"/>
          <w:lang w:val="bg-BG"/>
        </w:rPr>
        <w:t>заплащането на всички дължими</w:t>
      </w:r>
      <w:r w:rsidRPr="00CE1A9A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(б)</w:t>
      </w:r>
      <w:r w:rsidRPr="00CE1A9A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(в)</w:t>
      </w:r>
      <w:r w:rsidRPr="00CE1A9A">
        <w:rPr>
          <w:sz w:val="24"/>
          <w:szCs w:val="24"/>
          <w:lang w:val="bg-BG"/>
        </w:rPr>
        <w:t xml:space="preserve"> </w:t>
      </w:r>
      <w:r w:rsidR="00292BE0" w:rsidRPr="00CE1A9A">
        <w:rPr>
          <w:sz w:val="24"/>
          <w:szCs w:val="24"/>
          <w:lang w:val="bg-BG"/>
        </w:rPr>
        <w:t>п</w:t>
      </w:r>
      <w:r w:rsidRPr="00CE1A9A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CE1A9A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CE1A9A">
        <w:rPr>
          <w:b/>
          <w:sz w:val="24"/>
          <w:szCs w:val="24"/>
          <w:u w:val="single"/>
          <w:lang w:val="bg-BG"/>
        </w:rPr>
        <w:t>ПРЕХВЪРЛЯНЕ</w:t>
      </w:r>
      <w:r w:rsidRPr="00CE1A9A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CE1A9A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3.1.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 издаване на позволителното за с</w:t>
      </w:r>
      <w:r w:rsidR="00BA21CB" w:rsidRPr="00CE1A9A">
        <w:rPr>
          <w:sz w:val="24"/>
          <w:szCs w:val="24"/>
          <w:lang w:val="bg-BG"/>
        </w:rPr>
        <w:t xml:space="preserve">еч и подписване на </w:t>
      </w:r>
      <w:r w:rsidR="00292BE0" w:rsidRPr="00CE1A9A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CE1A9A">
        <w:rPr>
          <w:sz w:val="24"/>
          <w:szCs w:val="24"/>
          <w:lang w:val="bg-BG"/>
        </w:rPr>
        <w:t xml:space="preserve"> срещу неправомерна</w:t>
      </w:r>
      <w:r w:rsidR="00127B87" w:rsidRPr="00CE1A9A">
        <w:rPr>
          <w:sz w:val="24"/>
          <w:szCs w:val="24"/>
          <w:lang w:val="bg-BG"/>
        </w:rPr>
        <w:t xml:space="preserve"> сеч в обекта.</w:t>
      </w:r>
    </w:p>
    <w:p w:rsidR="00F57F02" w:rsidRPr="00CE1A9A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3.2.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CE1A9A">
        <w:rPr>
          <w:sz w:val="24"/>
          <w:szCs w:val="24"/>
          <w:lang w:val="bg-BG"/>
        </w:rPr>
        <w:t>ия</w:t>
      </w:r>
      <w:r w:rsidRPr="00CE1A9A">
        <w:rPr>
          <w:sz w:val="24"/>
          <w:szCs w:val="24"/>
          <w:lang w:val="bg-BG"/>
        </w:rPr>
        <w:t xml:space="preserve"> лесовъд</w:t>
      </w:r>
      <w:r w:rsidR="001C3981" w:rsidRPr="00CE1A9A">
        <w:rPr>
          <w:sz w:val="24"/>
          <w:szCs w:val="24"/>
          <w:lang w:val="bg-BG"/>
        </w:rPr>
        <w:t xml:space="preserve"> (по чл. 235 от ЗГ)</w:t>
      </w:r>
      <w:r w:rsidRPr="00CE1A9A">
        <w:rPr>
          <w:sz w:val="24"/>
          <w:szCs w:val="24"/>
          <w:lang w:val="bg-BG"/>
        </w:rPr>
        <w:t xml:space="preserve"> на </w:t>
      </w:r>
      <w:r w:rsidR="00127B87" w:rsidRPr="00CE1A9A">
        <w:rPr>
          <w:sz w:val="24"/>
          <w:szCs w:val="24"/>
          <w:lang w:val="bg-BG"/>
        </w:rPr>
        <w:t>КУПУВАЧА</w:t>
      </w:r>
      <w:r w:rsidR="001C3981" w:rsidRPr="00CE1A9A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CE1A9A">
        <w:rPr>
          <w:bCs/>
          <w:sz w:val="24"/>
          <w:szCs w:val="24"/>
          <w:lang w:val="bg-BG"/>
        </w:rPr>
        <w:t>Наредба</w:t>
      </w:r>
      <w:r w:rsidR="002F7B55" w:rsidRPr="00CE1A9A">
        <w:rPr>
          <w:bCs/>
          <w:sz w:val="24"/>
          <w:szCs w:val="24"/>
          <w:lang w:val="bg-BG"/>
        </w:rPr>
        <w:t>та</w:t>
      </w:r>
      <w:r w:rsidR="001C3981" w:rsidRPr="00CE1A9A">
        <w:rPr>
          <w:bCs/>
          <w:sz w:val="24"/>
          <w:szCs w:val="24"/>
          <w:lang w:val="bg-BG"/>
        </w:rPr>
        <w:t>.</w:t>
      </w:r>
    </w:p>
    <w:p w:rsidR="00F57F02" w:rsidRPr="00CE1A9A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</w:t>
      </w:r>
      <w:r w:rsidRPr="00CE1A9A">
        <w:rPr>
          <w:b/>
          <w:sz w:val="24"/>
          <w:szCs w:val="24"/>
          <w:lang w:val="ru-RU"/>
        </w:rPr>
        <w:t>3</w:t>
      </w:r>
      <w:r w:rsidR="00F57F02" w:rsidRPr="00CE1A9A">
        <w:rPr>
          <w:b/>
          <w:sz w:val="24"/>
          <w:szCs w:val="24"/>
          <w:lang w:val="bg-BG"/>
        </w:rPr>
        <w:t>.</w:t>
      </w:r>
      <w:r w:rsidR="00127B87" w:rsidRPr="00CE1A9A">
        <w:rPr>
          <w:sz w:val="24"/>
          <w:szCs w:val="24"/>
          <w:lang w:val="bg-BG"/>
        </w:rPr>
        <w:t xml:space="preserve"> </w:t>
      </w:r>
      <w:r w:rsidR="001B2BFA" w:rsidRPr="00CE1A9A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sz w:val="24"/>
          <w:szCs w:val="24"/>
          <w:lang w:val="bg-BG"/>
        </w:rPr>
        <w:t>КУПУВАЧА</w:t>
      </w:r>
      <w:r w:rsidR="00F57F02" w:rsidRPr="00CE1A9A">
        <w:rPr>
          <w:sz w:val="24"/>
          <w:szCs w:val="24"/>
          <w:lang w:val="bg-BG"/>
        </w:rPr>
        <w:t xml:space="preserve">, след заплащане </w:t>
      </w:r>
      <w:r w:rsidR="0079152F" w:rsidRPr="00CE1A9A">
        <w:rPr>
          <w:sz w:val="24"/>
          <w:szCs w:val="24"/>
          <w:lang w:val="bg-BG"/>
        </w:rPr>
        <w:t xml:space="preserve">на </w:t>
      </w:r>
      <w:r w:rsidR="00F57F02" w:rsidRPr="00CE1A9A">
        <w:rPr>
          <w:sz w:val="24"/>
          <w:szCs w:val="24"/>
          <w:lang w:val="bg-BG"/>
        </w:rPr>
        <w:t xml:space="preserve">същата </w:t>
      </w:r>
      <w:r w:rsidR="0079152F" w:rsidRPr="00CE1A9A">
        <w:rPr>
          <w:sz w:val="24"/>
          <w:szCs w:val="24"/>
          <w:lang w:val="bg-BG"/>
        </w:rPr>
        <w:t>и подписване</w:t>
      </w:r>
      <w:r w:rsidR="00F57F02" w:rsidRPr="00CE1A9A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CE1A9A">
        <w:rPr>
          <w:sz w:val="24"/>
          <w:szCs w:val="24"/>
        </w:rPr>
        <w:t>4.1.ПРОДАВАЧЪТ има право да:</w:t>
      </w:r>
      <w:bookmarkEnd w:id="0"/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4.1.1.</w:t>
      </w:r>
      <w:r w:rsidRPr="00CE1A9A">
        <w:rPr>
          <w:sz w:val="24"/>
          <w:szCs w:val="24"/>
        </w:rPr>
        <w:t xml:space="preserve">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</w:t>
      </w:r>
      <w:r w:rsidRPr="00CE1A9A">
        <w:rPr>
          <w:sz w:val="24"/>
          <w:szCs w:val="24"/>
        </w:rPr>
        <w:t xml:space="preserve">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CE1A9A">
        <w:rPr>
          <w:sz w:val="24"/>
          <w:szCs w:val="24"/>
          <w:lang w:eastAsia="en-US" w:bidi="en-US"/>
        </w:rPr>
        <w:t>/EN);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противопожарните и др. изисквания;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CE1A9A">
        <w:rPr>
          <w:bCs/>
          <w:sz w:val="24"/>
          <w:szCs w:val="24"/>
        </w:rPr>
        <w:t>обн. в ДВ. бр. 96 от 2011г</w:t>
      </w:r>
      <w:r w:rsidRPr="00CE1A9A">
        <w:rPr>
          <w:sz w:val="24"/>
          <w:szCs w:val="24"/>
        </w:rPr>
        <w:t>.) (Наредбата).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lastRenderedPageBreak/>
        <w:t>4.1.3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изпълнението на договора по време на брачния период на определени със ЗЛОД видове дивеч в насаждения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4.1.4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4.1.5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Инициира с писмена покана приемането на добитата от КУПУВАЧА дървесина при налични количества дървесина на временен склад.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4.1.6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4.1.7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CE1A9A">
        <w:rPr>
          <w:sz w:val="24"/>
          <w:szCs w:val="24"/>
        </w:rPr>
        <w:t>4.2. ПРОДАВАЧЪТ е длъжен да:</w:t>
      </w:r>
      <w:bookmarkEnd w:id="1"/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4.2.1.</w:t>
      </w:r>
      <w:r w:rsidRPr="00CE1A9A">
        <w:rPr>
          <w:sz w:val="24"/>
          <w:szCs w:val="24"/>
        </w:rPr>
        <w:t xml:space="preserve">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4.2.2.</w:t>
      </w:r>
      <w:r w:rsidRPr="00CE1A9A">
        <w:rPr>
          <w:sz w:val="24"/>
          <w:szCs w:val="24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4.2.3.</w:t>
      </w:r>
      <w:r w:rsidRPr="00CE1A9A">
        <w:rPr>
          <w:sz w:val="24"/>
          <w:szCs w:val="24"/>
        </w:rPr>
        <w:t xml:space="preserve">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4.2.4.</w:t>
      </w:r>
      <w:r w:rsidRPr="00CE1A9A">
        <w:rPr>
          <w:sz w:val="24"/>
          <w:szCs w:val="24"/>
        </w:rPr>
        <w:t xml:space="preserve">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CE1A9A">
        <w:rPr>
          <w:sz w:val="24"/>
          <w:szCs w:val="24"/>
          <w:lang w:eastAsia="en-US" w:bidi="en-US"/>
        </w:rPr>
        <w:t xml:space="preserve">/EN </w:t>
      </w:r>
      <w:r w:rsidRPr="00CE1A9A">
        <w:rPr>
          <w:sz w:val="24"/>
          <w:szCs w:val="24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4.2.5.</w:t>
      </w:r>
      <w:r w:rsidRPr="00CE1A9A">
        <w:rPr>
          <w:sz w:val="24"/>
          <w:szCs w:val="24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4.2.6.</w:t>
      </w:r>
      <w:r w:rsidRPr="00CE1A9A">
        <w:rPr>
          <w:sz w:val="24"/>
          <w:szCs w:val="24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4.2.7.</w:t>
      </w:r>
      <w:r w:rsidRPr="00CE1A9A">
        <w:rPr>
          <w:sz w:val="24"/>
          <w:szCs w:val="24"/>
        </w:rPr>
        <w:t xml:space="preserve">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4.2.8.</w:t>
      </w:r>
      <w:r w:rsidRPr="00CE1A9A">
        <w:rPr>
          <w:sz w:val="24"/>
          <w:szCs w:val="24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4.2.9.</w:t>
      </w:r>
      <w:r w:rsidRPr="00CE1A9A">
        <w:rPr>
          <w:sz w:val="24"/>
          <w:szCs w:val="24"/>
        </w:rPr>
        <w:t xml:space="preserve">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4.2.10.</w:t>
      </w:r>
      <w:r w:rsidRPr="00CE1A9A">
        <w:rPr>
          <w:sz w:val="24"/>
          <w:szCs w:val="24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lastRenderedPageBreak/>
        <w:t>4.2.11.</w:t>
      </w:r>
      <w:r w:rsidRPr="00CE1A9A">
        <w:rPr>
          <w:sz w:val="24"/>
          <w:szCs w:val="24"/>
        </w:rPr>
        <w:t xml:space="preserve">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4.2.12.</w:t>
      </w:r>
      <w:r w:rsidRPr="00CE1A9A">
        <w:rPr>
          <w:sz w:val="24"/>
          <w:szCs w:val="24"/>
        </w:rPr>
        <w:t xml:space="preserve"> Да следи и контролира изпълнението и прилагането на „Плана за управление на отпадъците в горите на </w:t>
      </w:r>
      <w:r w:rsidRPr="00CE1A9A">
        <w:rPr>
          <w:b/>
          <w:sz w:val="24"/>
          <w:szCs w:val="24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A43FA2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“.</w:t>
      </w:r>
    </w:p>
    <w:p w:rsidR="00A43FA2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4.2.13.</w:t>
      </w:r>
      <w:r w:rsidRPr="00CE1A9A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CE1A9A">
        <w:rPr>
          <w:b/>
          <w:sz w:val="24"/>
          <w:szCs w:val="24"/>
          <w:lang w:val="bg-BG"/>
        </w:rPr>
        <w:t>при предаване</w:t>
      </w:r>
      <w:r w:rsidRPr="00CE1A9A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CE1A9A">
        <w:rPr>
          <w:sz w:val="24"/>
          <w:szCs w:val="24"/>
          <w:lang w:val="bg-BG"/>
        </w:rPr>
        <w:t xml:space="preserve">дейности на територията на </w:t>
      </w:r>
      <w:r w:rsidR="00A43FA2" w:rsidRPr="00CE1A9A">
        <w:rPr>
          <w:b/>
          <w:sz w:val="24"/>
          <w:szCs w:val="24"/>
        </w:rPr>
        <w:t xml:space="preserve">ТП </w:t>
      </w:r>
      <w:r w:rsidR="00A43FA2" w:rsidRPr="00CE1A9A">
        <w:rPr>
          <w:b/>
          <w:sz w:val="24"/>
          <w:szCs w:val="24"/>
          <w:lang w:val="bg-BG"/>
        </w:rPr>
        <w:t>ДГС „Преслав“.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4.2.14.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CE1A9A">
        <w:rPr>
          <w:sz w:val="24"/>
          <w:szCs w:val="24"/>
        </w:rPr>
        <w:t>5.1.КУПУВАЧЪТ има право да:</w:t>
      </w:r>
      <w:bookmarkEnd w:id="2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5.1.1</w:t>
      </w:r>
      <w:r w:rsidR="00A43FA2" w:rsidRPr="00CE1A9A">
        <w:rPr>
          <w:b/>
          <w:sz w:val="24"/>
          <w:szCs w:val="24"/>
          <w:lang w:val="bg-BG"/>
        </w:rPr>
        <w:t>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:rsidR="006870DF" w:rsidRPr="00CE1A9A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CE1A9A">
        <w:rPr>
          <w:sz w:val="24"/>
          <w:szCs w:val="24"/>
        </w:rPr>
        <w:t>КУПУВАЧЪТ е длъжен да:</w:t>
      </w:r>
      <w:bookmarkEnd w:id="3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5.2.1.1.</w:t>
      </w:r>
      <w:r w:rsidRPr="00CE1A9A">
        <w:rPr>
          <w:sz w:val="24"/>
          <w:szCs w:val="24"/>
        </w:rPr>
        <w:t xml:space="preserve"> за подписване от негова страна на предавателно-приемателните протоколи за предаване на насажденията;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5.2.1.2.</w:t>
      </w:r>
      <w:r w:rsidRPr="00CE1A9A">
        <w:rPr>
          <w:sz w:val="24"/>
          <w:szCs w:val="24"/>
        </w:rPr>
        <w:t xml:space="preserve">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5.2.1.3.</w:t>
      </w:r>
      <w:r w:rsidRPr="00CE1A9A">
        <w:rPr>
          <w:sz w:val="24"/>
          <w:szCs w:val="24"/>
        </w:rPr>
        <w:t xml:space="preserve"> при извършване на проверки от компетентни органи, след уведомяване за предстоящи такива;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5.2.1.4.</w:t>
      </w:r>
      <w:r w:rsidRPr="00CE1A9A">
        <w:rPr>
          <w:sz w:val="24"/>
          <w:szCs w:val="24"/>
        </w:rPr>
        <w:t xml:space="preserve"> при освидетелстване на сечищата и съставянето на протоколи за това.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Почисти сечищата по указания в позволителните за сеч начини и в определените в тях срокове.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</w:t>
      </w:r>
      <w:r w:rsidRPr="00CE1A9A">
        <w:rPr>
          <w:sz w:val="24"/>
          <w:szCs w:val="24"/>
          <w:lang w:val="bg-BG"/>
        </w:rPr>
        <w:t xml:space="preserve"> количество </w:t>
      </w:r>
      <w:r w:rsidRPr="00CE1A9A">
        <w:rPr>
          <w:sz w:val="24"/>
          <w:szCs w:val="24"/>
        </w:rPr>
        <w:t>дървесина.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5.2.5.</w:t>
      </w:r>
      <w:r w:rsidRPr="00CE1A9A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CE1A9A">
        <w:rPr>
          <w:sz w:val="24"/>
          <w:szCs w:val="24"/>
          <w:lang w:val="bg-BG"/>
        </w:rPr>
        <w:t xml:space="preserve"> 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lastRenderedPageBreak/>
        <w:t>5.2.6.</w:t>
      </w:r>
      <w:r w:rsidRPr="00CE1A9A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5.2.7</w:t>
      </w:r>
      <w:r w:rsidR="00A43FA2" w:rsidRPr="00CE1A9A">
        <w:rPr>
          <w:sz w:val="24"/>
          <w:szCs w:val="24"/>
          <w:lang w:val="bg-BG" w:eastAsia="bg-BG"/>
        </w:rPr>
        <w:t>.</w:t>
      </w:r>
      <w:r w:rsidRPr="00CE1A9A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5.2.8.</w:t>
      </w:r>
      <w:r w:rsidRPr="00CE1A9A">
        <w:rPr>
          <w:sz w:val="24"/>
          <w:szCs w:val="24"/>
          <w:lang w:val="bg-BG" w:eastAsia="bg-BG"/>
        </w:rPr>
        <w:t xml:space="preserve">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CE1A9A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CE1A9A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CE1A9A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CE1A9A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CE1A9A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5.2.8.1.</w:t>
      </w:r>
      <w:r w:rsidRPr="00CE1A9A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5.2.8.2.</w:t>
      </w:r>
      <w:r w:rsidRPr="00CE1A9A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CE1A9A">
        <w:rPr>
          <w:sz w:val="24"/>
          <w:szCs w:val="24"/>
          <w:lang w:val="bg-BG" w:eastAsia="en-US"/>
        </w:rPr>
        <w:t>д предписания на служители от ДГ</w:t>
      </w:r>
      <w:r w:rsidRPr="00CE1A9A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5.2.8.3.</w:t>
      </w:r>
      <w:r w:rsidRPr="00CE1A9A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en-US"/>
        </w:rPr>
        <w:t>5.2.8.4.</w:t>
      </w:r>
      <w:r w:rsidRPr="00CE1A9A">
        <w:rPr>
          <w:sz w:val="24"/>
          <w:szCs w:val="24"/>
          <w:lang w:val="bg-BG" w:eastAsia="bg-BG"/>
        </w:rPr>
        <w:t xml:space="preserve"> </w:t>
      </w:r>
      <w:r w:rsidR="00A2762E" w:rsidRPr="00CE1A9A">
        <w:rPr>
          <w:sz w:val="24"/>
          <w:szCs w:val="24"/>
          <w:lang w:val="bg-BG" w:eastAsia="bg-BG"/>
        </w:rPr>
        <w:t xml:space="preserve">да </w:t>
      </w:r>
      <w:r w:rsidRPr="00CE1A9A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5.2.9.</w:t>
      </w:r>
      <w:r w:rsidRPr="00CE1A9A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CE1A9A">
        <w:rPr>
          <w:sz w:val="24"/>
          <w:szCs w:val="24"/>
          <w:lang w:eastAsia="bg-BG"/>
        </w:rPr>
        <w:t>N</w:t>
      </w:r>
      <w:r w:rsidR="00A43FA2" w:rsidRPr="00CE1A9A">
        <w:rPr>
          <w:sz w:val="24"/>
          <w:szCs w:val="24"/>
          <w:lang w:val="bg-BG" w:eastAsia="bg-BG"/>
        </w:rPr>
        <w:t>)</w:t>
      </w:r>
      <w:r w:rsidRPr="00CE1A9A">
        <w:rPr>
          <w:sz w:val="24"/>
          <w:szCs w:val="24"/>
          <w:lang w:val="bg-BG" w:eastAsia="bg-BG"/>
        </w:rPr>
        <w:t xml:space="preserve">. 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5.2.10.</w:t>
      </w:r>
      <w:r w:rsidRPr="00CE1A9A">
        <w:rPr>
          <w:sz w:val="24"/>
          <w:szCs w:val="24"/>
          <w:lang w:val="bg-BG" w:eastAsia="bg-BG"/>
        </w:rPr>
        <w:t xml:space="preserve"> Не допуска нараняване на стоящия дървостой по време на извършване на дейността по добив и извоз на дървесината.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5.2.11.</w:t>
      </w:r>
      <w:r w:rsidR="00A43FA2" w:rsidRPr="00CE1A9A">
        <w:rPr>
          <w:b/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5.2.12.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5.2.13.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1403C8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5.2.14.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 xml:space="preserve">Изпълнява договора по </w:t>
      </w:r>
      <w:r w:rsidR="00BF0D20">
        <w:rPr>
          <w:sz w:val="24"/>
          <w:szCs w:val="24"/>
          <w:lang w:val="bg-BG" w:eastAsia="bg-BG"/>
        </w:rPr>
        <w:t>тримесечия</w:t>
      </w:r>
      <w:r w:rsidRPr="00CE1A9A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:rsidR="0043279D" w:rsidRPr="00CE1A9A" w:rsidRDefault="001403C8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sz w:val="24"/>
          <w:szCs w:val="24"/>
          <w:lang w:val="bg-BG" w:eastAsia="bg-BG"/>
        </w:rPr>
        <w:t xml:space="preserve"> </w:t>
      </w: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2057"/>
        <w:gridCol w:w="984"/>
        <w:gridCol w:w="1417"/>
        <w:gridCol w:w="1413"/>
        <w:gridCol w:w="1350"/>
        <w:gridCol w:w="1278"/>
      </w:tblGrid>
      <w:tr w:rsidR="0043279D" w:rsidRPr="00CE1A9A" w:rsidTr="008A5191">
        <w:trPr>
          <w:jc w:val="center"/>
        </w:trPr>
        <w:tc>
          <w:tcPr>
            <w:tcW w:w="1668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057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:rsidR="0043279D" w:rsidRPr="00CE1A9A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Тримесечие</w:t>
            </w:r>
            <w:r w:rsidR="00A43FA2" w:rsidRPr="00CE1A9A">
              <w:rPr>
                <w:rFonts w:eastAsia="Calibri"/>
                <w:b/>
                <w:sz w:val="24"/>
                <w:szCs w:val="24"/>
                <w:lang w:val="bg-BG"/>
              </w:rPr>
              <w:t>,</w:t>
            </w:r>
            <w:r w:rsidR="0043279D" w:rsidRPr="00CE1A9A">
              <w:rPr>
                <w:rFonts w:eastAsia="Calibri"/>
                <w:b/>
                <w:sz w:val="24"/>
                <w:szCs w:val="24"/>
                <w:lang w:val="bg-BG"/>
              </w:rPr>
              <w:t xml:space="preserve"> 202</w:t>
            </w:r>
            <w:r w:rsidR="008A5191">
              <w:rPr>
                <w:rFonts w:eastAsia="Calibri"/>
                <w:b/>
                <w:sz w:val="24"/>
                <w:szCs w:val="24"/>
                <w:lang w:val="bg-BG"/>
              </w:rPr>
              <w:t>6</w:t>
            </w:r>
            <w:r w:rsidR="0043279D" w:rsidRPr="00CE1A9A">
              <w:rPr>
                <w:rFonts w:eastAsia="Calibri"/>
                <w:b/>
                <w:sz w:val="24"/>
                <w:szCs w:val="24"/>
                <w:lang w:val="bg-BG"/>
              </w:rPr>
              <w:t>г</w:t>
            </w:r>
            <w:r>
              <w:rPr>
                <w:rFonts w:eastAsia="Calibri"/>
                <w:b/>
                <w:sz w:val="24"/>
                <w:szCs w:val="24"/>
                <w:lang w:val="bg-BG"/>
              </w:rPr>
              <w:t>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:rsidR="0043279D" w:rsidRPr="00CE1A9A" w:rsidRDefault="0043279D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43279D" w:rsidRPr="00CE1A9A" w:rsidTr="008A5191">
        <w:trPr>
          <w:jc w:val="center"/>
        </w:trPr>
        <w:tc>
          <w:tcPr>
            <w:tcW w:w="1668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057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984" w:type="dxa"/>
            <w:vAlign w:val="center"/>
          </w:tcPr>
          <w:p w:rsidR="0043279D" w:rsidRPr="003B7947" w:rsidRDefault="00A43FA2" w:rsidP="008A5191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CE1A9A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CE1A9A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:rsidR="0043279D" w:rsidRPr="00CE1A9A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43279D" w:rsidRPr="00CE1A9A" w:rsidTr="008A5191"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43279D" w:rsidRPr="000902B4" w:rsidRDefault="0043279D" w:rsidP="008A5191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0902B4">
              <w:rPr>
                <w:b/>
                <w:sz w:val="24"/>
                <w:szCs w:val="24"/>
                <w:lang w:val="bg-BG" w:eastAsia="bg-BG"/>
              </w:rPr>
              <w:t xml:space="preserve">№ </w:t>
            </w:r>
            <w:r w:rsidR="00A43FA2" w:rsidRPr="000902B4">
              <w:rPr>
                <w:b/>
                <w:sz w:val="24"/>
                <w:szCs w:val="24"/>
                <w:lang w:val="bg-BG" w:eastAsia="bg-BG"/>
              </w:rPr>
              <w:t>6-</w:t>
            </w:r>
            <w:r w:rsidR="000902B4" w:rsidRPr="000902B4">
              <w:rPr>
                <w:b/>
                <w:sz w:val="24"/>
                <w:szCs w:val="24"/>
                <w:lang w:val="bg-BG" w:eastAsia="bg-BG"/>
              </w:rPr>
              <w:t>1</w:t>
            </w:r>
            <w:r w:rsidR="00BA0DF9" w:rsidRPr="000902B4">
              <w:rPr>
                <w:b/>
                <w:sz w:val="24"/>
                <w:szCs w:val="24"/>
                <w:lang w:val="bg-BG" w:eastAsia="bg-BG"/>
              </w:rPr>
              <w:t>-2</w:t>
            </w:r>
            <w:r w:rsidR="008A5191">
              <w:rPr>
                <w:b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43279D" w:rsidRPr="008A5191" w:rsidRDefault="008A5191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8A5191">
              <w:rPr>
                <w:b/>
                <w:sz w:val="24"/>
                <w:szCs w:val="24"/>
                <w:lang w:val="bg-BG"/>
              </w:rPr>
              <w:t>21 „м”, 21 „н”, 55 „р”</w:t>
            </w:r>
          </w:p>
        </w:tc>
        <w:tc>
          <w:tcPr>
            <w:tcW w:w="984" w:type="dxa"/>
            <w:vAlign w:val="center"/>
          </w:tcPr>
          <w:p w:rsidR="0043279D" w:rsidRPr="000902B4" w:rsidRDefault="008A5191" w:rsidP="008A5191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250</w:t>
            </w:r>
          </w:p>
        </w:tc>
        <w:tc>
          <w:tcPr>
            <w:tcW w:w="1417" w:type="dxa"/>
            <w:vAlign w:val="center"/>
          </w:tcPr>
          <w:p w:rsidR="0043279D" w:rsidRPr="00CE1A9A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350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CE1A9A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350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CE1A9A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240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43279D" w:rsidRPr="00CE1A9A" w:rsidRDefault="008A5191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>
              <w:rPr>
                <w:rFonts w:eastAsia="Calibri"/>
                <w:b/>
                <w:sz w:val="24"/>
                <w:szCs w:val="24"/>
                <w:lang w:val="bg-BG"/>
              </w:rPr>
              <w:t>1190</w:t>
            </w:r>
          </w:p>
        </w:tc>
      </w:tr>
    </w:tbl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5.2.15.</w:t>
      </w:r>
      <w:r w:rsidR="00B21773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5.2.16.</w:t>
      </w:r>
      <w:r w:rsidRPr="00CE1A9A">
        <w:rPr>
          <w:sz w:val="24"/>
          <w:szCs w:val="24"/>
        </w:rPr>
        <w:t xml:space="preserve">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5.2.17.</w:t>
      </w:r>
      <w:r w:rsidRPr="00CE1A9A">
        <w:rPr>
          <w:sz w:val="24"/>
          <w:szCs w:val="24"/>
        </w:rPr>
        <w:t xml:space="preserve"> Внася авансовите вноски по договорените размери и начини.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lastRenderedPageBreak/>
        <w:t>5.2.18.</w:t>
      </w:r>
      <w:r w:rsidRPr="00CE1A9A">
        <w:rPr>
          <w:sz w:val="24"/>
          <w:szCs w:val="24"/>
        </w:rPr>
        <w:t xml:space="preserve"> Заплати цялото реално добито количество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5.2.19.</w:t>
      </w:r>
      <w:r w:rsidRPr="00CE1A9A">
        <w:rPr>
          <w:sz w:val="24"/>
          <w:szCs w:val="24"/>
        </w:rPr>
        <w:t xml:space="preserve">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5.2.20.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5.2.21.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5.2.22.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:rsidR="006870DF" w:rsidRPr="00CE1A9A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CE1A9A">
        <w:rPr>
          <w:b/>
          <w:sz w:val="24"/>
          <w:szCs w:val="24"/>
        </w:rPr>
        <w:t>5.2.23.</w:t>
      </w:r>
      <w:r w:rsidRPr="00CE1A9A">
        <w:rPr>
          <w:sz w:val="24"/>
          <w:szCs w:val="24"/>
        </w:rPr>
        <w:t xml:space="preserve"> </w:t>
      </w:r>
      <w:r w:rsidR="006870DF" w:rsidRPr="00CE1A9A">
        <w:rPr>
          <w:sz w:val="24"/>
          <w:szCs w:val="24"/>
        </w:rPr>
        <w:t xml:space="preserve">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="006870DF" w:rsidRPr="00CE1A9A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="006870DF" w:rsidRPr="00CE1A9A">
        <w:rPr>
          <w:sz w:val="24"/>
          <w:szCs w:val="24"/>
        </w:rPr>
        <w:t xml:space="preserve">, установени в </w:t>
      </w:r>
      <w:r w:rsidR="006870DF" w:rsidRPr="00CE1A9A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="006870DF" w:rsidRPr="00CE1A9A">
        <w:rPr>
          <w:sz w:val="24"/>
          <w:szCs w:val="24"/>
        </w:rPr>
        <w:t xml:space="preserve">Наредба № 8 от 5 Август 2011 г. за сечите в горите; </w:t>
      </w:r>
      <w:r w:rsidR="006870DF" w:rsidRPr="00CE1A9A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870DF" w:rsidRPr="00CE1A9A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CE1A9A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CE1A9A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CE1A9A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CE1A9A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CE1A9A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CE1A9A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CE1A9A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CE1A9A">
        <w:rPr>
          <w:b/>
          <w:sz w:val="24"/>
          <w:szCs w:val="24"/>
          <w:lang w:val="bg-BG"/>
        </w:rPr>
        <w:t>Книга за инструктаж.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5.2.24.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5.2.25.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CE1A9A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5.2.26.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5.2.28.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</w:t>
      </w:r>
      <w:r w:rsidRPr="00CE1A9A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CE1A9A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5.2.29.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CE1A9A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</w:t>
      </w:r>
      <w:r w:rsidRPr="00CE1A9A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CE1A9A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CE1A9A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CE1A9A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CE1A9A">
        <w:rPr>
          <w:rFonts w:eastAsia="Calibri"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5.2.30.</w:t>
      </w:r>
      <w:r w:rsidRPr="00CE1A9A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5.2.31</w:t>
      </w:r>
      <w:r w:rsidR="002560B7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5.2.32.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CE1A9A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CE1A9A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CE1A9A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3.</w:t>
      </w:r>
      <w:r w:rsidRPr="00CE1A9A">
        <w:rPr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98748C" w:rsidRPr="00CE1A9A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4" w:name="bookmark17"/>
      <w:r w:rsidRPr="00CE1A9A">
        <w:rPr>
          <w:b/>
          <w:sz w:val="24"/>
          <w:szCs w:val="24"/>
        </w:rPr>
        <w:t xml:space="preserve">VI. </w:t>
      </w:r>
      <w:r w:rsidRPr="00CE1A9A">
        <w:rPr>
          <w:b/>
          <w:sz w:val="24"/>
          <w:szCs w:val="24"/>
          <w:u w:val="single"/>
        </w:rPr>
        <w:t>СЪОБЩЕНИЯ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.1.</w:t>
      </w:r>
      <w:r w:rsidRPr="00CE1A9A">
        <w:rPr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6.2.</w:t>
      </w:r>
      <w:r w:rsidRPr="00CE1A9A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6.3.</w:t>
      </w:r>
      <w:r w:rsidRPr="00CE1A9A">
        <w:rPr>
          <w:szCs w:val="24"/>
        </w:rPr>
        <w:t xml:space="preserve"> Адресите за кореспонденция на страните са както следва:</w:t>
      </w:r>
    </w:p>
    <w:p w:rsidR="002560B7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.3.1.</w:t>
      </w:r>
      <w:r w:rsidRPr="00CE1A9A">
        <w:rPr>
          <w:sz w:val="24"/>
          <w:szCs w:val="24"/>
        </w:rPr>
        <w:t xml:space="preserve"> </w:t>
      </w:r>
      <w:r w:rsidR="002560B7" w:rsidRPr="00CE1A9A">
        <w:rPr>
          <w:sz w:val="24"/>
          <w:szCs w:val="24"/>
        </w:rPr>
        <w:t xml:space="preserve">За </w:t>
      </w:r>
      <w:r w:rsidR="002560B7" w:rsidRPr="00CE1A9A">
        <w:rPr>
          <w:b/>
          <w:sz w:val="24"/>
          <w:szCs w:val="24"/>
        </w:rPr>
        <w:t>ТП ДГС „Преслав“</w:t>
      </w:r>
      <w:r w:rsidR="002560B7" w:rsidRPr="00CE1A9A">
        <w:rPr>
          <w:sz w:val="24"/>
          <w:szCs w:val="24"/>
        </w:rPr>
        <w:t>, на адрес: ул. „Симеон Велики” № 10,  гр. Велики Преслав, общ.Велики Преслав, обл.</w:t>
      </w:r>
      <w:r w:rsidR="002560B7" w:rsidRPr="00CE1A9A">
        <w:rPr>
          <w:sz w:val="24"/>
          <w:szCs w:val="24"/>
          <w:lang w:val="bg-BG"/>
        </w:rPr>
        <w:t xml:space="preserve"> </w:t>
      </w:r>
      <w:r w:rsidR="002560B7" w:rsidRPr="00CE1A9A">
        <w:rPr>
          <w:sz w:val="24"/>
          <w:szCs w:val="24"/>
        </w:rPr>
        <w:t xml:space="preserve">Шумен, тел. 0538/42106, e-mail: </w:t>
      </w:r>
      <w:hyperlink r:id="rId9" w:history="1">
        <w:r w:rsidR="002560B7" w:rsidRPr="00CE1A9A">
          <w:rPr>
            <w:rStyle w:val="ae"/>
            <w:rFonts w:eastAsia="Microsoft YaHei"/>
            <w:sz w:val="24"/>
            <w:szCs w:val="24"/>
          </w:rPr>
          <w:t xml:space="preserve"> dgs.</w:t>
        </w:r>
      </w:hyperlink>
      <w:r w:rsidR="002560B7" w:rsidRPr="00CE1A9A">
        <w:rPr>
          <w:rStyle w:val="ae"/>
          <w:rFonts w:eastAsia="Microsoft YaHei"/>
          <w:sz w:val="24"/>
          <w:szCs w:val="24"/>
        </w:rPr>
        <w:t>preslav@dpshumen.bg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6.3.2.</w:t>
      </w:r>
      <w:r w:rsidRPr="00CE1A9A">
        <w:rPr>
          <w:sz w:val="24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CE1A9A">
        <w:rPr>
          <w:sz w:val="24"/>
          <w:szCs w:val="24"/>
          <w:lang w:bidi="en-US"/>
        </w:rPr>
        <w:t>e</w:t>
      </w:r>
      <w:r w:rsidRPr="00CE1A9A">
        <w:rPr>
          <w:sz w:val="24"/>
          <w:szCs w:val="24"/>
          <w:lang w:val="ru-RU" w:bidi="en-US"/>
        </w:rPr>
        <w:t>-</w:t>
      </w:r>
      <w:r w:rsidRPr="00CE1A9A">
        <w:rPr>
          <w:sz w:val="24"/>
          <w:szCs w:val="24"/>
          <w:lang w:bidi="en-US"/>
        </w:rPr>
        <w:t>mail</w:t>
      </w:r>
      <w:r w:rsidRPr="00CE1A9A">
        <w:rPr>
          <w:sz w:val="24"/>
          <w:szCs w:val="24"/>
          <w:lang w:val="ru-RU" w:bidi="en-US"/>
        </w:rPr>
        <w:t>:</w:t>
      </w:r>
      <w:r w:rsidRPr="00CE1A9A">
        <w:rPr>
          <w:sz w:val="24"/>
          <w:szCs w:val="24"/>
        </w:rPr>
        <w:t>,,,,,,,,,,,,,,,,,,,,,,,,,,,,</w:t>
      </w:r>
    </w:p>
    <w:p w:rsidR="0098748C" w:rsidRPr="00CE1A9A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7.2.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CE1A9A">
        <w:rPr>
          <w:sz w:val="24"/>
          <w:szCs w:val="24"/>
        </w:rPr>
        <w:t>ПРОДАВАЧА</w:t>
      </w:r>
      <w:r w:rsidRPr="00CE1A9A">
        <w:rPr>
          <w:sz w:val="24"/>
          <w:szCs w:val="24"/>
        </w:rPr>
        <w:t xml:space="preserve"> не е изпълнил задължението си по т. 4.1.2.1. до 4.1.2.3.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7.3.</w:t>
      </w:r>
      <w:r w:rsidRPr="00CE1A9A">
        <w:rPr>
          <w:sz w:val="24"/>
          <w:szCs w:val="24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6870DF" w:rsidRPr="00CE1A9A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7.3.1.</w:t>
      </w:r>
      <w:r w:rsidRPr="00CE1A9A">
        <w:rPr>
          <w:sz w:val="24"/>
          <w:szCs w:val="24"/>
          <w:lang w:val="bg-BG"/>
        </w:rPr>
        <w:t xml:space="preserve"> </w:t>
      </w:r>
      <w:r w:rsidR="006870DF" w:rsidRPr="00CE1A9A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5.2.14. от договор - неустойка в размер, равен на 10 на сто от стойността на недобитата дървесина, спрямо графика за съответ</w:t>
      </w:r>
      <w:r w:rsidRPr="00744781">
        <w:rPr>
          <w:sz w:val="24"/>
          <w:szCs w:val="24"/>
          <w:lang w:val="bg-BG"/>
        </w:rPr>
        <w:t>ния месец</w:t>
      </w:r>
      <w:r w:rsidRPr="00744781">
        <w:rPr>
          <w:sz w:val="24"/>
          <w:szCs w:val="24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>
        <w:rPr>
          <w:sz w:val="24"/>
          <w:szCs w:val="24"/>
          <w:lang w:val="bg-BG"/>
        </w:rPr>
        <w:t xml:space="preserve"> При неспазване гра</w:t>
      </w:r>
      <w:r w:rsidRPr="00744781">
        <w:rPr>
          <w:sz w:val="24"/>
          <w:szCs w:val="24"/>
          <w:lang w:val="bg-BG"/>
        </w:rPr>
        <w:t xml:space="preserve">фика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 xml:space="preserve">и удължаване срока на договора до 18 месеца, КУПУВАЧА заплаща 90 % от </w:t>
      </w:r>
      <w:r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недобитото количество дървесина от обекта.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:rsidR="00BF0D20" w:rsidRPr="00744781" w:rsidRDefault="00BF0D20" w:rsidP="00BF0D20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дължи неустойка на ПРОДАВАЧА при виновно неизпълнение на следните задължения: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Магазинаж в размер на </w:t>
      </w:r>
      <w:r w:rsidRPr="00744781">
        <w:rPr>
          <w:sz w:val="24"/>
          <w:szCs w:val="24"/>
          <w:lang w:val="bg-BG"/>
        </w:rPr>
        <w:t>0,1</w:t>
      </w:r>
      <w:r w:rsidRPr="00744781">
        <w:rPr>
          <w:sz w:val="24"/>
          <w:szCs w:val="24"/>
        </w:rPr>
        <w:t xml:space="preserve"> на сто от стойността на приетата дървесина, за всеки просрочен ден, след изтичане на срока по </w:t>
      </w:r>
      <w:r w:rsidRPr="00744781">
        <w:rPr>
          <w:b/>
          <w:sz w:val="24"/>
          <w:szCs w:val="24"/>
        </w:rPr>
        <w:t xml:space="preserve">чл.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от договора като срокът на така уговорения магазинаж е не по-повече 30 (тридесет) дни от датата на подписване на предавателно-приемателен протокол с изключение на  случаите когато транспорта не е могъл са бъде поради възникване на форсмажорни обстоятелства по смисъла на  Параграф 1, т.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от  ДР  на </w:t>
      </w:r>
      <w:r w:rsidRPr="00744781">
        <w:rPr>
          <w:rStyle w:val="21"/>
          <w:rFonts w:eastAsia="Calibri"/>
        </w:rPr>
        <w:t xml:space="preserve">НУРВИДГТДОСПДНГП  </w:t>
      </w:r>
      <w:r w:rsidRPr="00744781">
        <w:rPr>
          <w:sz w:val="24"/>
          <w:szCs w:val="24"/>
        </w:rPr>
        <w:t>или при условията на чл.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4.1.3. от настоящия договор. След изтичане на така договорения срок за магазинаж,  нетранспортираната дървесината остава в полза на продавача</w:t>
      </w:r>
      <w:r w:rsidRPr="00744781">
        <w:rPr>
          <w:sz w:val="24"/>
          <w:szCs w:val="24"/>
          <w:lang w:val="bg-BG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F0D20" w:rsidRPr="00BF0D20" w:rsidRDefault="00BF0D2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</w:t>
      </w: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</w:t>
      </w:r>
      <w:r w:rsidRPr="00CE1A9A">
        <w:rPr>
          <w:sz w:val="24"/>
          <w:szCs w:val="24"/>
        </w:rPr>
        <w:t xml:space="preserve"> Договорът се прекратява: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 изтичане срока на договора;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8.1.2.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 взаимно съгласие на страните, изразено в писмена форма;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8.1.3.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8.1.4.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8.1.5.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подписал декларация с невярно съдържание;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8.1.6.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8.1.7.</w:t>
      </w:r>
      <w:r w:rsidRPr="00CE1A9A">
        <w:rPr>
          <w:sz w:val="24"/>
          <w:szCs w:val="24"/>
        </w:rPr>
        <w:t xml:space="preserve"> Дейността се извършва от подизпълнители, които не отговарят на изискванията на чл. 18 от Наредбата;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 xml:space="preserve">8.1.8. </w:t>
      </w:r>
      <w:r w:rsidRPr="00CE1A9A">
        <w:rPr>
          <w:sz w:val="24"/>
          <w:szCs w:val="24"/>
        </w:rPr>
        <w:t>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:rsidR="00AF6B67" w:rsidRPr="00CE1A9A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непреработва закупената  от него дървесина съгласно изискванията на чл.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38, ал.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9 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продукти.(неизпълнение на </w:t>
      </w:r>
      <w:r w:rsidRPr="00CE1A9A">
        <w:rPr>
          <w:b/>
          <w:sz w:val="24"/>
          <w:szCs w:val="24"/>
        </w:rPr>
        <w:t>т.</w:t>
      </w:r>
      <w:r w:rsidR="00B15A7C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4 от договора</w:t>
      </w:r>
      <w:r w:rsidRPr="00CE1A9A">
        <w:rPr>
          <w:sz w:val="24"/>
          <w:szCs w:val="24"/>
        </w:rPr>
        <w:t>)</w:t>
      </w:r>
    </w:p>
    <w:p w:rsidR="004B0D47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t>8.1.9.</w:t>
      </w:r>
      <w:r w:rsidRPr="00CE1A9A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CE1A9A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CE1A9A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t>8.1.10.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ПРОДАВАЧЪТ може да прекрати договора с едностранно писмено уведомление, без да дължи обезщетение за пропуснати ползи в случаите по т.</w:t>
      </w:r>
      <w:r w:rsidR="00B15A7C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4.1.</w:t>
      </w:r>
      <w:r w:rsidR="00A24376" w:rsidRPr="00CE1A9A">
        <w:rPr>
          <w:sz w:val="24"/>
          <w:szCs w:val="24"/>
        </w:rPr>
        <w:t>2</w:t>
      </w:r>
      <w:r w:rsidRPr="00CE1A9A">
        <w:rPr>
          <w:sz w:val="24"/>
          <w:szCs w:val="24"/>
        </w:rPr>
        <w:t xml:space="preserve">., и при констатирани в процеса на изпълнението му отстраними отклонения от изискванията, включително такива, допуснати от </w:t>
      </w:r>
      <w:r w:rsidRPr="00CE1A9A">
        <w:rPr>
          <w:sz w:val="24"/>
          <w:szCs w:val="24"/>
        </w:rPr>
        <w:lastRenderedPageBreak/>
        <w:t>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:rsidR="006870DF" w:rsidRPr="00CE1A9A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4.2.1. и 4.2.2</w:t>
      </w:r>
      <w:r w:rsidRPr="00CE1A9A">
        <w:rPr>
          <w:sz w:val="24"/>
          <w:szCs w:val="24"/>
        </w:rPr>
        <w:t xml:space="preserve"> </w:t>
      </w:r>
      <w:r w:rsidRPr="00CE1A9A">
        <w:rPr>
          <w:b/>
          <w:sz w:val="24"/>
          <w:szCs w:val="24"/>
        </w:rPr>
        <w:t>от договора;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4.2.3</w:t>
      </w:r>
      <w:r w:rsidRPr="00CE1A9A">
        <w:rPr>
          <w:sz w:val="24"/>
          <w:szCs w:val="24"/>
        </w:rPr>
        <w:t xml:space="preserve"> 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:rsidR="00573D1B" w:rsidRPr="00CE1A9A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.1.</w:t>
      </w:r>
      <w:r w:rsidRPr="00CE1A9A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.2.</w:t>
      </w:r>
      <w:r w:rsidRPr="00CE1A9A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.3.</w:t>
      </w:r>
      <w:r w:rsidRPr="00CE1A9A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.4.</w:t>
      </w:r>
      <w:r w:rsidRPr="00CE1A9A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CE1A9A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2</w:t>
      </w:r>
    </w:p>
    <w:p w:rsidR="002560B7" w:rsidRPr="00CE1A9A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3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Настоящият договор съдържа </w:t>
      </w:r>
      <w:r w:rsidR="00BE06B1" w:rsidRPr="00CE1A9A">
        <w:rPr>
          <w:sz w:val="24"/>
          <w:szCs w:val="24"/>
          <w:lang w:val="bg-BG"/>
        </w:rPr>
        <w:t>...........</w:t>
      </w:r>
      <w:r w:rsidRPr="00CE1A9A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2560B7">
      <w:pPr>
        <w:jc w:val="both"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инж. ………………..</w:t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  <w:t xml:space="preserve">                   \</w:t>
      </w:r>
      <w:r w:rsidRPr="00CE1A9A">
        <w:rPr>
          <w:sz w:val="24"/>
          <w:szCs w:val="24"/>
        </w:rPr>
        <w:t>......................</w:t>
      </w:r>
      <w:r w:rsidRPr="00CE1A9A">
        <w:rPr>
          <w:sz w:val="24"/>
          <w:szCs w:val="24"/>
          <w:lang w:eastAsia="en-US"/>
        </w:rPr>
        <w:t>\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Директор на ТП „………..“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…………………………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Ръководител счетоводен отдел</w:t>
      </w:r>
    </w:p>
    <w:p w:rsidR="002560B7" w:rsidRPr="00CE1A9A" w:rsidRDefault="002560B7" w:rsidP="002560B7">
      <w:pPr>
        <w:pStyle w:val="23"/>
        <w:rPr>
          <w:sz w:val="24"/>
          <w:szCs w:val="24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Изготвил:</w:t>
      </w: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Съгласувал:</w:t>
      </w:r>
    </w:p>
    <w:p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10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EC1" w:rsidRDefault="00FD6EC1">
      <w:r>
        <w:separator/>
      </w:r>
    </w:p>
  </w:endnote>
  <w:endnote w:type="continuationSeparator" w:id="0">
    <w:p w:rsidR="00FD6EC1" w:rsidRDefault="00FD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421" w:rsidRDefault="005767B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5767B0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80918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EC1" w:rsidRDefault="00FD6EC1">
      <w:r>
        <w:separator/>
      </w:r>
    </w:p>
  </w:footnote>
  <w:footnote w:type="continuationSeparator" w:id="0">
    <w:p w:rsidR="00FD6EC1" w:rsidRDefault="00FD6E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hideSpellingErrors/>
  <w:stylePaneFormatFilter w:val="000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8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02B4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4A63"/>
    <w:rsid w:val="00127B87"/>
    <w:rsid w:val="00133383"/>
    <w:rsid w:val="001403C8"/>
    <w:rsid w:val="00142A97"/>
    <w:rsid w:val="00145841"/>
    <w:rsid w:val="00146A78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A7BFE"/>
    <w:rsid w:val="001B22BA"/>
    <w:rsid w:val="001B2BFA"/>
    <w:rsid w:val="001B3BB6"/>
    <w:rsid w:val="001B653E"/>
    <w:rsid w:val="001C3981"/>
    <w:rsid w:val="001C7B13"/>
    <w:rsid w:val="001D1170"/>
    <w:rsid w:val="001D336C"/>
    <w:rsid w:val="001D617D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073CB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7947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21BE4"/>
    <w:rsid w:val="00422924"/>
    <w:rsid w:val="004259C1"/>
    <w:rsid w:val="0043279D"/>
    <w:rsid w:val="0043333C"/>
    <w:rsid w:val="004400C6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4EDE"/>
    <w:rsid w:val="00530DE7"/>
    <w:rsid w:val="005549C5"/>
    <w:rsid w:val="00554F9B"/>
    <w:rsid w:val="00562775"/>
    <w:rsid w:val="00573D1B"/>
    <w:rsid w:val="005767B0"/>
    <w:rsid w:val="00577142"/>
    <w:rsid w:val="00580918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B4E09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94ACB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2757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A5191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4483C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5A5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C3AF3"/>
    <w:rsid w:val="00BC5F8C"/>
    <w:rsid w:val="00BD2507"/>
    <w:rsid w:val="00BD51B0"/>
    <w:rsid w:val="00BD6DB8"/>
    <w:rsid w:val="00BE06B1"/>
    <w:rsid w:val="00BE4E81"/>
    <w:rsid w:val="00BE6370"/>
    <w:rsid w:val="00BE6376"/>
    <w:rsid w:val="00BF0D20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C511E"/>
    <w:rsid w:val="00CD14C9"/>
    <w:rsid w:val="00CE13C8"/>
    <w:rsid w:val="00CE1A9A"/>
    <w:rsid w:val="00CE7B94"/>
    <w:rsid w:val="00CF77C5"/>
    <w:rsid w:val="00D04DFD"/>
    <w:rsid w:val="00D0748E"/>
    <w:rsid w:val="00D16637"/>
    <w:rsid w:val="00D2487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6856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1AF3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D6EC1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7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%20dgs.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34497-09DA-4A7C-AB1E-45DA28B04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10</Pages>
  <Words>4873</Words>
  <Characters>27779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32587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PC</cp:lastModifiedBy>
  <cp:revision>46</cp:revision>
  <cp:lastPrinted>2024-04-29T11:33:00Z</cp:lastPrinted>
  <dcterms:created xsi:type="dcterms:W3CDTF">2024-01-24T13:25:00Z</dcterms:created>
  <dcterms:modified xsi:type="dcterms:W3CDTF">2025-11-11T11:51:00Z</dcterms:modified>
</cp:coreProperties>
</file>